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92" w:rsidRPr="0016287F" w:rsidRDefault="00863E92" w:rsidP="00863E92">
      <w:pPr>
        <w:pStyle w:val="21"/>
        <w:rPr>
          <w:sz w:val="24"/>
          <w:szCs w:val="24"/>
          <w:lang w:val="ru-RU"/>
        </w:rPr>
      </w:pPr>
      <w:r w:rsidRPr="0016287F">
        <w:rPr>
          <w:sz w:val="24"/>
          <w:szCs w:val="24"/>
        </w:rPr>
        <w:t>П</w:t>
      </w:r>
      <w:r w:rsidRPr="0016287F">
        <w:rPr>
          <w:sz w:val="24"/>
          <w:szCs w:val="24"/>
          <w:lang w:val="ru-RU"/>
        </w:rPr>
        <w:t>аспорт</w:t>
      </w:r>
    </w:p>
    <w:p w:rsidR="00863E92" w:rsidRPr="0016287F" w:rsidRDefault="00863E92" w:rsidP="00863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87F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экономики МО МР «Печора»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9"/>
        <w:gridCol w:w="1269"/>
        <w:gridCol w:w="14"/>
        <w:gridCol w:w="919"/>
        <w:gridCol w:w="13"/>
        <w:gridCol w:w="921"/>
        <w:gridCol w:w="11"/>
        <w:gridCol w:w="923"/>
        <w:gridCol w:w="9"/>
        <w:gridCol w:w="924"/>
        <w:gridCol w:w="9"/>
        <w:gridCol w:w="932"/>
        <w:gridCol w:w="934"/>
        <w:gridCol w:w="934"/>
      </w:tblGrid>
      <w:tr w:rsidR="00E727DE" w:rsidRPr="00AC1CDA" w:rsidTr="00514A1B">
        <w:trPr>
          <w:trHeight w:val="20"/>
          <w:tblCellSpacing w:w="5" w:type="nil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DE" w:rsidRPr="00AC1CDA" w:rsidRDefault="00E727DE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E" w:rsidRPr="00AC1CDA" w:rsidRDefault="00E727DE" w:rsidP="004F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и инвестиций администрации МР «Печора»</w:t>
            </w:r>
          </w:p>
        </w:tc>
      </w:tr>
      <w:tr w:rsidR="00E727DE" w:rsidRPr="00AC1CDA" w:rsidTr="00514A1B">
        <w:trPr>
          <w:trHeight w:val="20"/>
          <w:tblCellSpacing w:w="5" w:type="nil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DE" w:rsidRPr="00AC1CDA" w:rsidRDefault="00E727DE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программы</w:t>
            </w:r>
          </w:p>
        </w:tc>
        <w:tc>
          <w:tcPr>
            <w:tcW w:w="7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E" w:rsidRPr="00AC1CDA" w:rsidRDefault="00E727DE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потребительского рынка и развития предпринимательства администрации МР «Печора»</w:t>
            </w:r>
          </w:p>
        </w:tc>
      </w:tr>
      <w:tr w:rsidR="00E727DE" w:rsidRPr="00AC1CDA" w:rsidTr="00514A1B">
        <w:trPr>
          <w:trHeight w:val="20"/>
          <w:tblCellSpacing w:w="5" w:type="nil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DE" w:rsidRPr="00AC1CDA" w:rsidRDefault="00E727DE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</w:t>
            </w:r>
          </w:p>
          <w:p w:rsidR="00E727DE" w:rsidRPr="00AC1CDA" w:rsidRDefault="00E727DE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E" w:rsidRPr="00AC1CDA" w:rsidRDefault="00E727DE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E727DE" w:rsidRPr="00AC1CDA" w:rsidTr="00514A1B">
        <w:trPr>
          <w:trHeight w:val="20"/>
          <w:tblCellSpacing w:w="5" w:type="nil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DE" w:rsidRPr="00AC1CDA" w:rsidRDefault="00E727DE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программы</w:t>
            </w:r>
          </w:p>
        </w:tc>
        <w:tc>
          <w:tcPr>
            <w:tcW w:w="7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E" w:rsidRPr="00AC1CDA" w:rsidRDefault="00E727DE" w:rsidP="007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Стратегическое планирование в МО МР «Печора»;</w:t>
            </w:r>
          </w:p>
          <w:p w:rsidR="00E727DE" w:rsidRPr="00AC1CDA" w:rsidRDefault="00E727DE" w:rsidP="007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Инвестиционный климат в МО МР «Печора»;</w:t>
            </w:r>
          </w:p>
          <w:p w:rsidR="00E727DE" w:rsidRPr="00AC1CDA" w:rsidRDefault="00E727DE" w:rsidP="007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3)Развитие и поддержка малого и среднего предпринимательства в муниципальном районе «Печора»</w:t>
            </w:r>
          </w:p>
        </w:tc>
      </w:tr>
      <w:tr w:rsidR="00E727DE" w:rsidRPr="00AC1CDA" w:rsidTr="00514A1B">
        <w:trPr>
          <w:trHeight w:val="20"/>
          <w:tblCellSpacing w:w="5" w:type="nil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DE" w:rsidRPr="00AC1CDA" w:rsidRDefault="00E727DE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E" w:rsidRPr="00AC1CDA" w:rsidRDefault="00E727DE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E727DE" w:rsidRPr="00AC1CDA" w:rsidTr="00514A1B">
        <w:trPr>
          <w:trHeight w:val="20"/>
          <w:tblCellSpacing w:w="5" w:type="nil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DE" w:rsidRPr="00AC1CDA" w:rsidRDefault="00E727DE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7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E" w:rsidRPr="00AC1CDA" w:rsidRDefault="00E727DE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устойчивого экономического развития</w:t>
            </w:r>
          </w:p>
        </w:tc>
      </w:tr>
      <w:tr w:rsidR="00E727DE" w:rsidRPr="00AC1CDA" w:rsidTr="00514A1B">
        <w:trPr>
          <w:trHeight w:val="20"/>
          <w:tblCellSpacing w:w="5" w:type="nil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DE" w:rsidRPr="00AC1CDA" w:rsidRDefault="00E727DE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7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E" w:rsidRPr="00AC1CDA" w:rsidRDefault="00E727DE" w:rsidP="007E2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1)Функционирование комплексной системы стратегического планирования в муниципальном районе</w:t>
            </w:r>
          </w:p>
          <w:p w:rsidR="00E727DE" w:rsidRPr="00AC1CDA" w:rsidRDefault="00E727DE" w:rsidP="007E2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Повышение инвестиционной активности на территории муниципального района «Печора»</w:t>
            </w:r>
          </w:p>
          <w:p w:rsidR="00E727DE" w:rsidRPr="00AC1CDA" w:rsidRDefault="00E727DE" w:rsidP="007E2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Развитие малого и среднего предпринимательства в муниципальном районе «Печора»</w:t>
            </w:r>
          </w:p>
        </w:tc>
      </w:tr>
      <w:tr w:rsidR="00E727DE" w:rsidRPr="00AC1CDA" w:rsidTr="00514A1B">
        <w:trPr>
          <w:trHeight w:val="20"/>
          <w:tblCellSpacing w:w="5" w:type="nil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DE" w:rsidRPr="00AC1CDA" w:rsidRDefault="00E727DE" w:rsidP="007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E" w:rsidRPr="00AC1CDA" w:rsidRDefault="00E727DE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роста/снижения объема отгруженных товаров собственного производства, выполненных работ и услуг собственными силами организаций на 1 жителя.</w:t>
            </w:r>
          </w:p>
          <w:p w:rsidR="00E727DE" w:rsidRPr="00AC1CDA" w:rsidRDefault="00E727DE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инвестиций в основной капитал за счет всех источников финансирования по отношению к объему отгруженных товаров собственного производства, выполненных работ и услуг.</w:t>
            </w:r>
          </w:p>
          <w:p w:rsidR="00E727DE" w:rsidRPr="00AC1CDA" w:rsidRDefault="00E727DE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отгруженной продукции, работ и услуг средних предприятий в общем объеме отгруженных товаров собственного производства, выполненных работ, услуг собственными силами организаций.</w:t>
            </w:r>
          </w:p>
          <w:p w:rsidR="00E727DE" w:rsidRPr="00AC1CDA" w:rsidRDefault="00E727DE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отгруженной продукции, работ и услуг малых предприятий, в том числе микропредприятий в общем объеме отгруженных товаров собственного производства, выполненных работ, услуг собственными силами организаций.</w:t>
            </w:r>
          </w:p>
          <w:p w:rsidR="00E727DE" w:rsidRPr="00AC1CDA" w:rsidRDefault="00E727DE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hAnsi="Times New Roman"/>
                <w:bCs/>
                <w:sz w:val="20"/>
                <w:szCs w:val="20"/>
              </w:rPr>
              <w:t>Создание рабочих ме</w:t>
            </w:r>
            <w:proofErr w:type="gramStart"/>
            <w:r w:rsidRPr="00AC1CDA">
              <w:rPr>
                <w:rFonts w:ascii="Times New Roman" w:hAnsi="Times New Roman"/>
                <w:bCs/>
                <w:sz w:val="20"/>
                <w:szCs w:val="20"/>
              </w:rPr>
              <w:t>ст в сф</w:t>
            </w:r>
            <w:proofErr w:type="gramEnd"/>
            <w:r w:rsidRPr="00AC1CDA">
              <w:rPr>
                <w:rFonts w:ascii="Times New Roman" w:hAnsi="Times New Roman"/>
                <w:bCs/>
                <w:sz w:val="20"/>
                <w:szCs w:val="20"/>
              </w:rPr>
              <w:t>ере малого и среднего предпринимательства</w:t>
            </w:r>
          </w:p>
          <w:p w:rsidR="00E727DE" w:rsidRPr="00AC1CDA" w:rsidRDefault="00E727DE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индикаторы, характеризующие  достижение  целей подпрограмм, отражены в паспортах подпрограмм</w:t>
            </w:r>
          </w:p>
        </w:tc>
      </w:tr>
      <w:tr w:rsidR="00AC1CDA" w:rsidRPr="00AC1CDA" w:rsidTr="00514A1B">
        <w:trPr>
          <w:trHeight w:val="20"/>
          <w:tblCellSpacing w:w="5" w:type="nil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CDA" w:rsidRPr="00AC1CDA" w:rsidRDefault="00AC1CDA" w:rsidP="007E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и сроки реализации программы</w:t>
            </w:r>
          </w:p>
        </w:tc>
        <w:tc>
          <w:tcPr>
            <w:tcW w:w="7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A" w:rsidRPr="00AC1CDA" w:rsidRDefault="00AC1CDA" w:rsidP="007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 годы</w:t>
            </w:r>
          </w:p>
        </w:tc>
      </w:tr>
      <w:tr w:rsidR="00AC1CDA" w:rsidRPr="00AC1CDA" w:rsidTr="00514A1B">
        <w:trPr>
          <w:trHeight w:val="20"/>
          <w:tblCellSpacing w:w="5" w:type="nil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CDA" w:rsidRPr="00AC1CDA" w:rsidRDefault="00AC1CDA" w:rsidP="00C47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Объемы финансирования муниципальной программы</w:t>
            </w:r>
          </w:p>
          <w:p w:rsidR="00AC1CDA" w:rsidRPr="00AC1CDA" w:rsidRDefault="00AC1CDA" w:rsidP="00C4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A" w:rsidRPr="00AC1CDA" w:rsidRDefault="00AC1CDA" w:rsidP="009C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финансирования составляет  </w:t>
            </w:r>
            <w:r w:rsidR="00532F6B">
              <w:rPr>
                <w:rFonts w:ascii="Times New Roman" w:eastAsia="Calibri" w:hAnsi="Times New Roman" w:cs="Times New Roman"/>
                <w:sz w:val="20"/>
                <w:szCs w:val="20"/>
              </w:rPr>
              <w:t>12 </w:t>
            </w:r>
            <w:r w:rsidR="009C28A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532F6B">
              <w:rPr>
                <w:rFonts w:ascii="Times New Roman" w:eastAsia="Calibri" w:hAnsi="Times New Roman" w:cs="Times New Roman"/>
                <w:sz w:val="20"/>
                <w:szCs w:val="20"/>
              </w:rPr>
              <w:t>17,2</w:t>
            </w:r>
            <w:r w:rsidR="009E7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рублей, в том числе по источникам финансирования и годам реализации:</w:t>
            </w:r>
          </w:p>
        </w:tc>
      </w:tr>
      <w:tr w:rsidR="00AC1CDA" w:rsidRPr="00AC1CDA" w:rsidTr="00514A1B">
        <w:trPr>
          <w:trHeight w:val="20"/>
          <w:tblCellSpacing w:w="5" w:type="nil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DA" w:rsidRPr="00AC1CDA" w:rsidRDefault="00AC1CDA" w:rsidP="00236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A" w:rsidRPr="00AC1CDA" w:rsidRDefault="00AC1CDA" w:rsidP="00236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A" w:rsidRPr="00AC1CDA" w:rsidRDefault="00AC1CDA" w:rsidP="00236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(тыс. рублей)</w:t>
            </w:r>
          </w:p>
        </w:tc>
      </w:tr>
      <w:tr w:rsidR="00E727DE" w:rsidRPr="00AC1CDA" w:rsidTr="00514A1B">
        <w:trPr>
          <w:trHeight w:val="20"/>
          <w:tblCellSpacing w:w="5" w:type="nil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DE" w:rsidRPr="00AC1CDA" w:rsidRDefault="00E727DE" w:rsidP="00236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DE" w:rsidRPr="00AC1CDA" w:rsidRDefault="00E727DE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DE" w:rsidRPr="00AC1CDA" w:rsidRDefault="00E727DE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DE" w:rsidRPr="00AC1CDA" w:rsidRDefault="00E727DE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DE" w:rsidRPr="00AC1CDA" w:rsidRDefault="00E727DE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DE" w:rsidRPr="00AC1CDA" w:rsidRDefault="00E727DE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DE" w:rsidRPr="00AC1CDA" w:rsidRDefault="00E727DE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DE" w:rsidRPr="00AC1CDA" w:rsidRDefault="00E727DE" w:rsidP="008758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E" w:rsidRPr="00AC1CDA" w:rsidRDefault="00E727DE" w:rsidP="008758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</w:tr>
      <w:tr w:rsidR="00E727DE" w:rsidRPr="00AC1CDA" w:rsidTr="00B70C8B">
        <w:trPr>
          <w:trHeight w:val="20"/>
          <w:tblCellSpacing w:w="5" w:type="nil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DE" w:rsidRPr="00AC1CDA" w:rsidRDefault="00E727DE" w:rsidP="00236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8B" w:rsidRPr="00AC1CDA" w:rsidRDefault="00532F6B" w:rsidP="009C28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</w:t>
            </w:r>
            <w:r w:rsidR="009C28A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DE" w:rsidRPr="00AC1CDA" w:rsidRDefault="00E727DE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2 216,9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DE" w:rsidRPr="00AC1CDA" w:rsidRDefault="00E727DE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3 201,2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DE" w:rsidRPr="00AC1CDA" w:rsidRDefault="00E727DE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3 091,0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DE" w:rsidRPr="00AC1CDA" w:rsidRDefault="009E7FD4" w:rsidP="0018179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1 600,2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DE" w:rsidRPr="00AC1CDA" w:rsidRDefault="009C28A3" w:rsidP="002A58A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532F6B">
              <w:rPr>
                <w:rFonts w:ascii="Times New Roman" w:eastAsia="Calibri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E" w:rsidRPr="00AC1CDA" w:rsidRDefault="009C28A3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532F6B">
              <w:rPr>
                <w:rFonts w:ascii="Times New Roman" w:eastAsia="Calibri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E" w:rsidRPr="00AC1CDA" w:rsidRDefault="009C28A3" w:rsidP="00B70C8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532F6B">
              <w:rPr>
                <w:rFonts w:ascii="Times New Roman" w:eastAsia="Calibri" w:hAnsi="Times New Roman" w:cs="Times New Roman"/>
                <w:sz w:val="20"/>
                <w:szCs w:val="20"/>
              </w:rPr>
              <w:t>69,3</w:t>
            </w:r>
          </w:p>
        </w:tc>
      </w:tr>
      <w:tr w:rsidR="00E727DE" w:rsidRPr="00AC1CDA" w:rsidTr="00514A1B">
        <w:trPr>
          <w:trHeight w:val="20"/>
          <w:tblCellSpacing w:w="5" w:type="nil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DE" w:rsidRPr="00AC1CDA" w:rsidRDefault="00E727DE" w:rsidP="00236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DE" w:rsidRPr="00AC1CDA" w:rsidRDefault="00E727DE" w:rsidP="00236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</w:tc>
      </w:tr>
      <w:tr w:rsidR="00E727DE" w:rsidRPr="00AC1CDA" w:rsidTr="00514A1B">
        <w:trPr>
          <w:trHeight w:val="20"/>
          <w:tblCellSpacing w:w="5" w:type="nil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DE" w:rsidRPr="00AC1CDA" w:rsidRDefault="00E727DE" w:rsidP="00236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DE" w:rsidRPr="00AC1CDA" w:rsidRDefault="00E727DE" w:rsidP="008758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E727DE" w:rsidRPr="00AC1CDA" w:rsidTr="00514A1B">
        <w:trPr>
          <w:trHeight w:val="20"/>
          <w:tblCellSpacing w:w="5" w:type="nil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DE" w:rsidRPr="00AC1CDA" w:rsidRDefault="00E727DE" w:rsidP="00236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DE" w:rsidRPr="00AC1CDA" w:rsidRDefault="00E727DE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1 216,9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DE" w:rsidRPr="00AC1CDA" w:rsidRDefault="00E727DE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DE" w:rsidRPr="00AC1CDA" w:rsidRDefault="00E727DE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393,6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DE" w:rsidRPr="00AC1CDA" w:rsidRDefault="00E727DE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773,3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DE" w:rsidRPr="00AC1CDA" w:rsidRDefault="00E727DE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DE" w:rsidRPr="00AC1CDA" w:rsidRDefault="00E727DE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E" w:rsidRPr="00AC1CDA" w:rsidRDefault="00E727DE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E" w:rsidRPr="00AC1CDA" w:rsidRDefault="001F3686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727DE" w:rsidRPr="00AC1CDA" w:rsidTr="00514A1B">
        <w:trPr>
          <w:trHeight w:val="20"/>
          <w:tblCellSpacing w:w="5" w:type="nil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DE" w:rsidRPr="00AC1CDA" w:rsidRDefault="00E727DE" w:rsidP="00236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DE" w:rsidRPr="00AC1CDA" w:rsidRDefault="00E727DE" w:rsidP="00236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</w:t>
            </w:r>
          </w:p>
        </w:tc>
      </w:tr>
      <w:tr w:rsidR="00E727DE" w:rsidRPr="00AC1CDA" w:rsidTr="00514A1B">
        <w:trPr>
          <w:trHeight w:val="20"/>
          <w:tblCellSpacing w:w="5" w:type="nil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DE" w:rsidRPr="00AC1CDA" w:rsidRDefault="00E727DE" w:rsidP="00236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DE" w:rsidRPr="00AC1CDA" w:rsidRDefault="002E4838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2 642,5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DE" w:rsidRPr="00AC1CDA" w:rsidRDefault="00E727DE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DE" w:rsidRPr="00AC1CDA" w:rsidRDefault="00E727DE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684,6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DE" w:rsidRPr="00AC1CDA" w:rsidRDefault="00E727DE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888,4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DE" w:rsidRPr="00AC1CDA" w:rsidRDefault="002E4838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950,2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DE" w:rsidRPr="00AC1CDA" w:rsidRDefault="00E727DE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E" w:rsidRPr="00AC1CDA" w:rsidRDefault="00E727DE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E" w:rsidRPr="00AC1CDA" w:rsidRDefault="001F3686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727DE" w:rsidRPr="00AC1CDA" w:rsidTr="00514A1B">
        <w:trPr>
          <w:trHeight w:val="20"/>
          <w:tblCellSpacing w:w="5" w:type="nil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DE" w:rsidRPr="00AC1CDA" w:rsidRDefault="00E727DE" w:rsidP="00236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DE" w:rsidRPr="00AC1CDA" w:rsidRDefault="00E727DE" w:rsidP="00236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 МР «Печора»</w:t>
            </w:r>
          </w:p>
        </w:tc>
      </w:tr>
      <w:tr w:rsidR="00E727DE" w:rsidRPr="00AC1CDA" w:rsidTr="00B70C8B">
        <w:trPr>
          <w:trHeight w:val="20"/>
          <w:tblCellSpacing w:w="5" w:type="nil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DE" w:rsidRPr="00AC1CDA" w:rsidRDefault="00E727DE" w:rsidP="00236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DE" w:rsidRPr="00AC1CDA" w:rsidRDefault="00532F6B" w:rsidP="009C28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 w:rsidR="009C28A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DE" w:rsidRPr="00AC1CDA" w:rsidRDefault="00E727DE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2 047,6 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DE" w:rsidRPr="00AC1CDA" w:rsidRDefault="00E727DE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2 123,0 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DE" w:rsidRPr="00AC1CDA" w:rsidRDefault="00E727DE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1 429,3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DE" w:rsidRPr="00AC1CDA" w:rsidRDefault="002E4838" w:rsidP="0018179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DE" w:rsidRPr="00AC1CDA" w:rsidRDefault="009C28A3" w:rsidP="002E48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532F6B">
              <w:rPr>
                <w:rFonts w:ascii="Times New Roman" w:eastAsia="Calibri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E" w:rsidRPr="00AC1CDA" w:rsidRDefault="009C28A3" w:rsidP="00B70C8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532F6B">
              <w:rPr>
                <w:rFonts w:ascii="Times New Roman" w:eastAsia="Calibri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E" w:rsidRPr="00AC1CDA" w:rsidRDefault="009C28A3" w:rsidP="00B70C8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532F6B">
              <w:rPr>
                <w:rFonts w:ascii="Times New Roman" w:eastAsia="Calibri" w:hAnsi="Times New Roman" w:cs="Times New Roman"/>
                <w:sz w:val="20"/>
                <w:szCs w:val="20"/>
              </w:rPr>
              <w:t>69,3</w:t>
            </w:r>
          </w:p>
        </w:tc>
      </w:tr>
      <w:tr w:rsidR="00E727DE" w:rsidRPr="00AC1CDA" w:rsidTr="00514A1B">
        <w:trPr>
          <w:trHeight w:val="20"/>
          <w:tblCellSpacing w:w="5" w:type="nil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E" w:rsidRPr="00AC1CDA" w:rsidRDefault="00E727DE" w:rsidP="007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E" w:rsidRPr="00AC1CDA" w:rsidRDefault="00E727DE" w:rsidP="007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объема инвестиций в основной капитал;</w:t>
            </w:r>
          </w:p>
          <w:p w:rsidR="00E727DE" w:rsidRPr="00AC1CDA" w:rsidRDefault="00E727DE" w:rsidP="007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объема отгруженной продукции, работ и услуг малых и средних предприятий к общему объему отгруженных товаров собственного производства, выполненных работ услуг собственными силами организаций </w:t>
            </w:r>
          </w:p>
        </w:tc>
      </w:tr>
    </w:tbl>
    <w:p w:rsidR="00701DEA" w:rsidRPr="0016287F" w:rsidRDefault="00701DEA" w:rsidP="0050647C">
      <w:pPr>
        <w:tabs>
          <w:tab w:val="left" w:pos="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11E0" w:rsidRPr="0016287F" w:rsidRDefault="00514A1B" w:rsidP="006611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11E0" w:rsidRPr="0016287F">
        <w:rPr>
          <w:rFonts w:ascii="Times New Roman" w:hAnsi="Times New Roman" w:cs="Times New Roman"/>
          <w:sz w:val="24"/>
          <w:szCs w:val="24"/>
        </w:rPr>
        <w:t>одпрограмм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11E0" w:rsidRPr="0016287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611E0" w:rsidRPr="0016287F" w:rsidRDefault="006611E0" w:rsidP="006611E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7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«Стратегическое планирование в МО МР «Печора»</w:t>
      </w:r>
    </w:p>
    <w:p w:rsidR="006611E0" w:rsidRPr="0016287F" w:rsidRDefault="006611E0" w:rsidP="006611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6946"/>
      </w:tblGrid>
      <w:tr w:rsidR="0070678E" w:rsidRPr="001F3686" w:rsidTr="00A96C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подпрограммы  (соисполнитель подпрограммы)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и инвестиций администрации МР «Печора»</w:t>
            </w:r>
          </w:p>
        </w:tc>
      </w:tr>
      <w:tr w:rsidR="0070678E" w:rsidRPr="001F3686" w:rsidTr="00A96C4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подпрограммы  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</w:tr>
      <w:tr w:rsidR="0070678E" w:rsidRPr="001F3686" w:rsidTr="00A96C43">
        <w:trPr>
          <w:trHeight w:val="8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--</w:t>
            </w:r>
          </w:p>
        </w:tc>
      </w:tr>
      <w:tr w:rsidR="0070678E" w:rsidRPr="001F3686" w:rsidTr="00A96C4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подпрограммы 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комплексной системы стратегического планирования в муниципальном районе</w:t>
            </w:r>
          </w:p>
        </w:tc>
      </w:tr>
      <w:tr w:rsidR="0070678E" w:rsidRPr="001F3686" w:rsidTr="00A96C4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программно-целевого планирования в муниципальном районе.</w:t>
            </w:r>
          </w:p>
          <w:p w:rsidR="00646BA3" w:rsidRPr="001F3686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и прогнозирование социально-экономического развития муниципального района.</w:t>
            </w:r>
          </w:p>
        </w:tc>
      </w:tr>
      <w:tr w:rsidR="0070678E" w:rsidRPr="001F3686" w:rsidTr="00A96C4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индикаторы и показатели  подпрограммы 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3" w:rsidRPr="001F3686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общего количества выполненных задач к количеству задач, запланированных в ежегодных планах мероприятий по реализации документов стратегического планирования социально-экономического развития муниципального района.</w:t>
            </w:r>
          </w:p>
          <w:p w:rsidR="00646BA3" w:rsidRPr="001F3686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отклонение основных макроэкономических показателей прогноза социально-экономического развития муниципального района от их фактических значений.</w:t>
            </w:r>
          </w:p>
          <w:p w:rsidR="00646BA3" w:rsidRPr="001F3686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78E" w:rsidRPr="001F3686" w:rsidTr="00A96C4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3" w:rsidRPr="001F3686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2014 - 2020 годы.</w:t>
            </w:r>
          </w:p>
          <w:p w:rsidR="00646BA3" w:rsidRPr="001F3686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78E" w:rsidRPr="001F3686" w:rsidTr="00A96C43">
        <w:trPr>
          <w:trHeight w:val="10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Объемы финансирования подпрограммы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не предусматривает мероприятий, предполагающих финансовое обеспечение</w:t>
            </w:r>
          </w:p>
        </w:tc>
      </w:tr>
      <w:tr w:rsidR="0070678E" w:rsidRPr="001F3686" w:rsidTr="00A96C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Ожидаемые результаты реализации подпрограммы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Создание полноценной системы стратегического планирования, способствующей социально-экономическому развитию муниципального района;</w:t>
            </w:r>
          </w:p>
          <w:p w:rsidR="00646BA3" w:rsidRPr="001F3686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Согласованность методологии, целей, задач и показателей в документах стратегического планирования (стратегии, прогнозах,  программах).</w:t>
            </w:r>
          </w:p>
          <w:p w:rsidR="00646BA3" w:rsidRPr="001F3686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Повышение результативности и эффективности реализации решений, принятых в процессе стратегического планирования в муниципальном районе.</w:t>
            </w:r>
          </w:p>
        </w:tc>
      </w:tr>
    </w:tbl>
    <w:p w:rsidR="00CB44C7" w:rsidRPr="0016287F" w:rsidRDefault="00CB44C7" w:rsidP="006611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11E0" w:rsidRPr="0016287F" w:rsidRDefault="006611E0" w:rsidP="006611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287F">
        <w:rPr>
          <w:rFonts w:ascii="Times New Roman" w:hAnsi="Times New Roman" w:cs="Times New Roman"/>
          <w:sz w:val="24"/>
          <w:szCs w:val="24"/>
        </w:rPr>
        <w:t>ПАСПОРТ</w:t>
      </w:r>
    </w:p>
    <w:p w:rsidR="006611E0" w:rsidRPr="0016287F" w:rsidRDefault="006611E0" w:rsidP="006611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287F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C02104" w:rsidRPr="0016287F">
        <w:rPr>
          <w:rFonts w:ascii="Times New Roman" w:hAnsi="Times New Roman" w:cs="Times New Roman"/>
          <w:sz w:val="24"/>
          <w:szCs w:val="24"/>
        </w:rPr>
        <w:t>2</w:t>
      </w:r>
    </w:p>
    <w:p w:rsidR="006611E0" w:rsidRPr="0016287F" w:rsidRDefault="00C02104" w:rsidP="006611E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7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«Инвестиционный климат в МО МР «Печора»</w:t>
      </w:r>
    </w:p>
    <w:p w:rsidR="00C02104" w:rsidRPr="0016287F" w:rsidRDefault="00C02104" w:rsidP="006611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66"/>
        <w:gridCol w:w="9"/>
        <w:gridCol w:w="1257"/>
        <w:gridCol w:w="14"/>
        <w:gridCol w:w="860"/>
        <w:gridCol w:w="12"/>
        <w:gridCol w:w="862"/>
        <w:gridCol w:w="11"/>
        <w:gridCol w:w="863"/>
        <w:gridCol w:w="9"/>
        <w:gridCol w:w="865"/>
        <w:gridCol w:w="8"/>
        <w:gridCol w:w="872"/>
        <w:gridCol w:w="874"/>
        <w:gridCol w:w="874"/>
      </w:tblGrid>
      <w:tr w:rsidR="0070678E" w:rsidRPr="001F3686" w:rsidTr="00E15101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подпрограммы  (соисполнитель подпрограммы)      </w:t>
            </w:r>
          </w:p>
        </w:tc>
        <w:tc>
          <w:tcPr>
            <w:tcW w:w="73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и инвестиций администрации МР «Печора»</w:t>
            </w:r>
          </w:p>
        </w:tc>
      </w:tr>
      <w:tr w:rsidR="0070678E" w:rsidRPr="001F3686" w:rsidTr="00E15101"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73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</w:tr>
      <w:tr w:rsidR="0070678E" w:rsidRPr="001F3686" w:rsidTr="00E15101">
        <w:trPr>
          <w:trHeight w:val="823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3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--</w:t>
            </w:r>
          </w:p>
        </w:tc>
      </w:tr>
      <w:tr w:rsidR="0070678E" w:rsidRPr="001F3686" w:rsidTr="00E15101"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подпрограммы  </w:t>
            </w:r>
          </w:p>
        </w:tc>
        <w:tc>
          <w:tcPr>
            <w:tcW w:w="73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инвестиционной активности на территории муниципального района</w:t>
            </w:r>
          </w:p>
        </w:tc>
      </w:tr>
      <w:tr w:rsidR="0070678E" w:rsidRPr="001F3686" w:rsidTr="0027564A"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73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3" w:rsidRPr="001F3686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 управления инвестиционными процессами в муниципальном районе</w:t>
            </w:r>
            <w:r w:rsidR="00555265"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5265" w:rsidRPr="001F3686" w:rsidRDefault="00555265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привлекательного инвестиционного имиджа района.</w:t>
            </w:r>
          </w:p>
          <w:p w:rsidR="00646BA3" w:rsidRPr="001F3686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78E" w:rsidRPr="001F3686" w:rsidTr="0027564A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Целевые индикаторы и показатели подпрограммы  </w:t>
            </w:r>
          </w:p>
        </w:tc>
        <w:tc>
          <w:tcPr>
            <w:tcW w:w="73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инвестиций в основной капитал за счет всех источников финансирования в расчете на 1 жителя</w:t>
            </w:r>
          </w:p>
        </w:tc>
      </w:tr>
      <w:tr w:rsidR="0070678E" w:rsidRPr="001F3686" w:rsidTr="00E15101"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F3686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  <w:p w:rsidR="001F051B" w:rsidRPr="001F3686" w:rsidRDefault="001F051B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3" w:rsidRPr="001F3686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2014 - 2020 годы.</w:t>
            </w:r>
          </w:p>
          <w:p w:rsidR="00646BA3" w:rsidRPr="001F3686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686" w:rsidRPr="00AC1CDA" w:rsidTr="00E15101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86" w:rsidRPr="00AC1CDA" w:rsidRDefault="001F3686" w:rsidP="00E151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Объемы финансирования муниципальной программы</w:t>
            </w:r>
          </w:p>
          <w:p w:rsidR="001F3686" w:rsidRPr="00AC1CDA" w:rsidRDefault="001F3686" w:rsidP="0046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86" w:rsidRPr="00AC1CDA" w:rsidRDefault="001F3686" w:rsidP="00E15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финансирования составляет  </w:t>
            </w:r>
            <w:r w:rsidR="00E15101"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1F3686" w:rsidRPr="00AC1CDA" w:rsidTr="00E15101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686" w:rsidRPr="00AC1CDA" w:rsidRDefault="001F3686" w:rsidP="0046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86" w:rsidRPr="00AC1CDA" w:rsidRDefault="001F3686" w:rsidP="00462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86" w:rsidRPr="00AC1CDA" w:rsidRDefault="001F3686" w:rsidP="00462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(тыс. рублей)</w:t>
            </w:r>
          </w:p>
        </w:tc>
      </w:tr>
      <w:tr w:rsidR="001F3686" w:rsidRPr="00AC1CDA" w:rsidTr="00E15101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686" w:rsidRPr="00AC1CDA" w:rsidRDefault="001F3686" w:rsidP="0046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6" w:rsidRPr="00AC1CDA" w:rsidRDefault="001F3686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6" w:rsidRPr="00AC1CDA" w:rsidRDefault="001F3686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6" w:rsidRPr="00AC1CDA" w:rsidRDefault="001F3686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6" w:rsidRPr="00AC1CDA" w:rsidRDefault="001F3686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6" w:rsidRPr="00AC1CDA" w:rsidRDefault="001F3686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6" w:rsidRPr="00AC1CDA" w:rsidRDefault="001F3686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6" w:rsidRPr="00AC1CDA" w:rsidRDefault="001F3686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86" w:rsidRPr="00AC1CDA" w:rsidRDefault="001F3686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</w:tr>
      <w:tr w:rsidR="001F3686" w:rsidRPr="00AC1CDA" w:rsidTr="00E15101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686" w:rsidRPr="00AC1CDA" w:rsidRDefault="001F3686" w:rsidP="0046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86" w:rsidRPr="00AC1CDA" w:rsidRDefault="00E15101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6" w:rsidRPr="00AC1CDA" w:rsidRDefault="00E15101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6" w:rsidRPr="00AC1CDA" w:rsidRDefault="00E15101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6" w:rsidRPr="00AC1CDA" w:rsidRDefault="00E15101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6" w:rsidRPr="00AC1CDA" w:rsidRDefault="00E15101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6" w:rsidRPr="00AC1CDA" w:rsidRDefault="00E15101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86" w:rsidRPr="00AC1CDA" w:rsidRDefault="00E15101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86" w:rsidRPr="00AC1CDA" w:rsidRDefault="00E15101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1F3686" w:rsidRPr="00AC1CDA" w:rsidTr="00E15101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686" w:rsidRPr="00AC1CDA" w:rsidRDefault="001F3686" w:rsidP="0046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6" w:rsidRPr="00AC1CDA" w:rsidRDefault="001F3686" w:rsidP="00462A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</w:tc>
      </w:tr>
      <w:tr w:rsidR="001F3686" w:rsidRPr="00AC1CDA" w:rsidTr="00E15101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686" w:rsidRPr="00AC1CDA" w:rsidRDefault="001F3686" w:rsidP="0046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86" w:rsidRPr="00AC1CDA" w:rsidRDefault="001F3686" w:rsidP="00462A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CDA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 МР «Печора»</w:t>
            </w:r>
          </w:p>
        </w:tc>
      </w:tr>
      <w:tr w:rsidR="00E15101" w:rsidRPr="00AC1CDA" w:rsidTr="00E15101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01" w:rsidRPr="00AC1CDA" w:rsidRDefault="00E15101" w:rsidP="0046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01" w:rsidRPr="00AC1CDA" w:rsidRDefault="00E15101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01" w:rsidRPr="00AC1CDA" w:rsidRDefault="00E15101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01" w:rsidRPr="00AC1CDA" w:rsidRDefault="00E15101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01" w:rsidRPr="00AC1CDA" w:rsidRDefault="00E15101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01" w:rsidRPr="00AC1CDA" w:rsidRDefault="00E15101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01" w:rsidRPr="00AC1CDA" w:rsidRDefault="00E15101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1" w:rsidRPr="00AC1CDA" w:rsidRDefault="00E15101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1" w:rsidRPr="00AC1CDA" w:rsidRDefault="00E15101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E15101" w:rsidRPr="001F3686" w:rsidTr="00E15101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1" w:rsidRPr="001F3686" w:rsidRDefault="00E15101" w:rsidP="0022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1" w:rsidRPr="001F3686" w:rsidRDefault="00E15101" w:rsidP="00220B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подпрограммы позволит:</w:t>
            </w:r>
          </w:p>
          <w:p w:rsidR="00E15101" w:rsidRPr="001F3686" w:rsidRDefault="00E15101" w:rsidP="0022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Привлекать инвестиции на территорию муниципального района;</w:t>
            </w:r>
          </w:p>
          <w:p w:rsidR="00E15101" w:rsidRPr="001F3686" w:rsidRDefault="00E15101" w:rsidP="0022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Соответствовать требованиям Стандарта деятельности по обеспечению благоприятного инвестиционного климата на территории муниципального района;</w:t>
            </w:r>
          </w:p>
          <w:p w:rsidR="00E15101" w:rsidRPr="001F3686" w:rsidRDefault="00E15101" w:rsidP="0022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Обеспечить наличие стратегических документов, определяющих основные направления инвестиционной политики, проводимой в районе;</w:t>
            </w:r>
          </w:p>
          <w:p w:rsidR="00E15101" w:rsidRPr="001F3686" w:rsidRDefault="00E15101" w:rsidP="0022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Повысить инвестиционную привлекательность муниципального района для широкого круга потенциальных инвесторов и деловых партнеров;</w:t>
            </w:r>
          </w:p>
          <w:p w:rsidR="00E15101" w:rsidRPr="001F3686" w:rsidRDefault="00E15101" w:rsidP="0022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Привлекать инвестиции в приоритетные для района секторы экономики;</w:t>
            </w:r>
          </w:p>
          <w:p w:rsidR="00E15101" w:rsidRPr="001F3686" w:rsidRDefault="00E15101" w:rsidP="0022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Удовлетворить потребности потенциальных инвесторов в своевременной и качественной информации об инвестиционном потенциале муниципального района.</w:t>
            </w:r>
          </w:p>
          <w:p w:rsidR="00E15101" w:rsidRPr="001F3686" w:rsidRDefault="00E15101" w:rsidP="0022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44C7" w:rsidRPr="0016287F" w:rsidRDefault="00CB44C7" w:rsidP="00CB4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C6F" w:rsidRPr="0016287F" w:rsidRDefault="00E46C6F" w:rsidP="00E46C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287F">
        <w:rPr>
          <w:rFonts w:ascii="Times New Roman" w:hAnsi="Times New Roman" w:cs="Times New Roman"/>
          <w:sz w:val="24"/>
          <w:szCs w:val="24"/>
        </w:rPr>
        <w:t>ПАСПОРТ</w:t>
      </w:r>
    </w:p>
    <w:p w:rsidR="00E46C6F" w:rsidRPr="0016287F" w:rsidRDefault="00E46C6F" w:rsidP="00E46C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287F">
        <w:rPr>
          <w:rFonts w:ascii="Times New Roman" w:hAnsi="Times New Roman" w:cs="Times New Roman"/>
          <w:sz w:val="24"/>
          <w:szCs w:val="24"/>
        </w:rPr>
        <w:t>подпрограммы 3</w:t>
      </w:r>
    </w:p>
    <w:p w:rsidR="002627E1" w:rsidRPr="0016287F" w:rsidRDefault="00E46C6F" w:rsidP="00E46C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287F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 в  муниципальном районе «Печора»</w:t>
      </w:r>
    </w:p>
    <w:p w:rsidR="002627E1" w:rsidRPr="0016287F" w:rsidRDefault="002627E1" w:rsidP="00E46C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65"/>
        <w:gridCol w:w="8"/>
        <w:gridCol w:w="1259"/>
        <w:gridCol w:w="15"/>
        <w:gridCol w:w="838"/>
        <w:gridCol w:w="14"/>
        <w:gridCol w:w="6"/>
        <w:gridCol w:w="834"/>
        <w:gridCol w:w="12"/>
        <w:gridCol w:w="146"/>
        <w:gridCol w:w="696"/>
        <w:gridCol w:w="10"/>
        <w:gridCol w:w="145"/>
        <w:gridCol w:w="850"/>
        <w:gridCol w:w="6"/>
        <w:gridCol w:w="845"/>
        <w:gridCol w:w="6"/>
        <w:gridCol w:w="705"/>
        <w:gridCol w:w="854"/>
      </w:tblGrid>
      <w:tr w:rsidR="0073321F" w:rsidRPr="00E15101" w:rsidTr="00527B50"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F" w:rsidRPr="00E15101" w:rsidRDefault="0073321F" w:rsidP="0005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подпрограммы  (соисполнитель подпрограммы)      </w:t>
            </w:r>
          </w:p>
        </w:tc>
        <w:tc>
          <w:tcPr>
            <w:tcW w:w="72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F" w:rsidRPr="00E15101" w:rsidRDefault="0073321F" w:rsidP="0005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потребительского рынка и развития предпринимательства администрации МР «Печора»</w:t>
            </w:r>
          </w:p>
        </w:tc>
      </w:tr>
      <w:tr w:rsidR="0073321F" w:rsidRPr="00E15101" w:rsidTr="00527B50"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F" w:rsidRPr="00E15101" w:rsidRDefault="0073321F" w:rsidP="0005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подпрограммы   </w:t>
            </w:r>
          </w:p>
        </w:tc>
        <w:tc>
          <w:tcPr>
            <w:tcW w:w="724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F" w:rsidRPr="00E15101" w:rsidRDefault="0073321F" w:rsidP="0005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</w:tr>
      <w:tr w:rsidR="0073321F" w:rsidRPr="00E15101" w:rsidTr="00527B50">
        <w:trPr>
          <w:trHeight w:val="823"/>
        </w:trPr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F" w:rsidRPr="00E15101" w:rsidRDefault="0073321F" w:rsidP="0005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24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F" w:rsidRPr="00E15101" w:rsidRDefault="0073321F" w:rsidP="00054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--</w:t>
            </w:r>
          </w:p>
        </w:tc>
      </w:tr>
      <w:tr w:rsidR="0073321F" w:rsidRPr="00E15101" w:rsidTr="00527B50"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F" w:rsidRPr="00E15101" w:rsidRDefault="0073321F" w:rsidP="0005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подпрограммы  </w:t>
            </w:r>
          </w:p>
        </w:tc>
        <w:tc>
          <w:tcPr>
            <w:tcW w:w="724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F" w:rsidRPr="00E15101" w:rsidRDefault="0073321F" w:rsidP="0005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малого и среднего предпринимательства в муниципальном районе «Печора»</w:t>
            </w:r>
          </w:p>
        </w:tc>
      </w:tr>
      <w:tr w:rsidR="0073321F" w:rsidRPr="00E15101" w:rsidTr="00527B50"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F" w:rsidRPr="00E15101" w:rsidRDefault="0073321F" w:rsidP="0005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724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F" w:rsidRPr="00E15101" w:rsidRDefault="0073321F" w:rsidP="0005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благоприятной среды для развития малого и среднего предпринимательства;</w:t>
            </w:r>
          </w:p>
          <w:p w:rsidR="0073321F" w:rsidRPr="00E15101" w:rsidRDefault="0073321F" w:rsidP="0005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Усиление рыночных позиций субъектов  малого и среднего предпринимательства в МР «Печора». </w:t>
            </w:r>
          </w:p>
        </w:tc>
      </w:tr>
      <w:tr w:rsidR="0073321F" w:rsidRPr="00E15101" w:rsidTr="00527B50"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F" w:rsidRPr="00E15101" w:rsidRDefault="00733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индикаторы и показатели подпрограммы  </w:t>
            </w:r>
          </w:p>
        </w:tc>
        <w:tc>
          <w:tcPr>
            <w:tcW w:w="72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F" w:rsidRPr="00E15101" w:rsidRDefault="0073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малых и средних предприятий в расчете на 10 тыс. человек населения муниципального района;</w:t>
            </w:r>
          </w:p>
          <w:p w:rsidR="0073321F" w:rsidRPr="00E15101" w:rsidRDefault="0073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МР;</w:t>
            </w:r>
          </w:p>
          <w:p w:rsidR="0073321F" w:rsidRPr="00E15101" w:rsidRDefault="0073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торговыми площадями населения МР «Печора»;</w:t>
            </w:r>
          </w:p>
          <w:p w:rsidR="0073321F" w:rsidRPr="00E15101" w:rsidRDefault="0073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расходов бюджета муниципального образования на развитие и поддержку малого и среднего предпринимательства в общем объеме расходов бюджета МО МР «Печора»;</w:t>
            </w:r>
          </w:p>
          <w:p w:rsidR="0073321F" w:rsidRPr="00E15101" w:rsidRDefault="0073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реализованных народных проектов в сфере предпринимательства в рамках проекта «Народный бюджет»</w:t>
            </w:r>
          </w:p>
        </w:tc>
      </w:tr>
      <w:tr w:rsidR="0073321F" w:rsidRPr="00E15101" w:rsidTr="00527B50"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F" w:rsidRPr="00E15101" w:rsidRDefault="0073321F" w:rsidP="0005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724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F" w:rsidRPr="00E15101" w:rsidRDefault="0073321F" w:rsidP="00054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2014 - 2020 годы</w:t>
            </w:r>
          </w:p>
          <w:p w:rsidR="0073321F" w:rsidRPr="00E15101" w:rsidRDefault="0073321F" w:rsidP="00054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F" w:rsidRPr="00E15101" w:rsidTr="00527B50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1F" w:rsidRPr="00E15101" w:rsidRDefault="0073321F" w:rsidP="007332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  <w:p w:rsidR="0073321F" w:rsidRPr="00E15101" w:rsidRDefault="0073321F" w:rsidP="00C4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F" w:rsidRPr="00E15101" w:rsidRDefault="0073321F" w:rsidP="0028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составляет </w:t>
            </w:r>
            <w:r w:rsidR="009B7124">
              <w:rPr>
                <w:rFonts w:ascii="Times New Roman" w:eastAsia="Calibri" w:hAnsi="Times New Roman" w:cs="Times New Roman"/>
                <w:sz w:val="20"/>
                <w:szCs w:val="20"/>
              </w:rPr>
              <w:t>12 4</w:t>
            </w:r>
            <w:r w:rsidR="00283DB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9B7124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73321F" w:rsidRPr="00E15101" w:rsidTr="00527B50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1F" w:rsidRPr="00E15101" w:rsidRDefault="0073321F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F" w:rsidRPr="00E15101" w:rsidRDefault="0073321F" w:rsidP="00220B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9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F" w:rsidRPr="00E15101" w:rsidRDefault="0073321F" w:rsidP="00220B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(тыс. рублей)</w:t>
            </w:r>
          </w:p>
        </w:tc>
      </w:tr>
      <w:tr w:rsidR="0073321F" w:rsidRPr="00E15101" w:rsidTr="00527B50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1F" w:rsidRPr="00E15101" w:rsidRDefault="0073321F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</w:tr>
      <w:tr w:rsidR="0073321F" w:rsidRPr="00E15101" w:rsidTr="00527B50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1F" w:rsidRPr="00E15101" w:rsidRDefault="0073321F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F" w:rsidRPr="00A45DC0" w:rsidRDefault="00E8227E" w:rsidP="00954FE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</w:t>
            </w:r>
            <w:r w:rsidR="00954FE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283DB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>2 216,9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>3 201,2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>3 091,0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F" w:rsidRPr="006F004B" w:rsidRDefault="006F004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04B">
              <w:rPr>
                <w:rFonts w:ascii="Times New Roman" w:eastAsia="Calibri" w:hAnsi="Times New Roman" w:cs="Times New Roman"/>
                <w:sz w:val="20"/>
                <w:szCs w:val="20"/>
              </w:rPr>
              <w:t>1600,2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F" w:rsidRPr="00E15101" w:rsidRDefault="00527B50" w:rsidP="00640F9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9B7124">
              <w:rPr>
                <w:rFonts w:ascii="Times New Roman" w:eastAsia="Calibri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F" w:rsidRPr="00E15101" w:rsidRDefault="00527B50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9B7124">
              <w:rPr>
                <w:rFonts w:ascii="Times New Roman" w:eastAsia="Calibri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F" w:rsidRPr="00E15101" w:rsidRDefault="00527B50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9B7124">
              <w:rPr>
                <w:rFonts w:ascii="Times New Roman" w:eastAsia="Calibri" w:hAnsi="Times New Roman" w:cs="Times New Roman"/>
                <w:sz w:val="20"/>
                <w:szCs w:val="20"/>
              </w:rPr>
              <w:t>69,3</w:t>
            </w:r>
          </w:p>
        </w:tc>
      </w:tr>
      <w:tr w:rsidR="0073321F" w:rsidRPr="00E15101" w:rsidTr="00527B50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1F" w:rsidRPr="00E15101" w:rsidRDefault="0073321F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F" w:rsidRPr="006F004B" w:rsidRDefault="0073321F" w:rsidP="00220B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04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</w:tc>
      </w:tr>
      <w:tr w:rsidR="0073321F" w:rsidRPr="00E15101" w:rsidTr="00527B50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1F" w:rsidRPr="00E15101" w:rsidRDefault="0073321F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1F" w:rsidRPr="006F004B" w:rsidRDefault="0073321F" w:rsidP="00220B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04B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73321F" w:rsidRPr="00E15101" w:rsidTr="00527B50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1F" w:rsidRPr="00E15101" w:rsidRDefault="0073321F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>1 216,9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>393,6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>773,3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1F" w:rsidRPr="006F004B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04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3321F" w:rsidRPr="00E15101" w:rsidTr="00527B50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1F" w:rsidRPr="00E15101" w:rsidRDefault="0073321F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1F" w:rsidRPr="006F004B" w:rsidRDefault="0073321F" w:rsidP="00220B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04B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</w:t>
            </w:r>
          </w:p>
        </w:tc>
      </w:tr>
      <w:tr w:rsidR="0073321F" w:rsidRPr="00E15101" w:rsidTr="00527B50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1F" w:rsidRPr="00E15101" w:rsidRDefault="0073321F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1F" w:rsidRPr="00E15101" w:rsidRDefault="00E8227E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2 642,5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>684,6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>888,4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1F" w:rsidRPr="006F004B" w:rsidRDefault="006F004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04B">
              <w:rPr>
                <w:rFonts w:ascii="Times New Roman" w:eastAsia="Calibri" w:hAnsi="Times New Roman" w:cs="Times New Roman"/>
                <w:sz w:val="20"/>
                <w:szCs w:val="20"/>
              </w:rPr>
              <w:t>950,2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3321F" w:rsidRPr="00E15101" w:rsidTr="00527B50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1F" w:rsidRPr="00E15101" w:rsidRDefault="0073321F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1F" w:rsidRPr="006F004B" w:rsidRDefault="0073321F" w:rsidP="00220B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04B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 МР «Печора»</w:t>
            </w:r>
          </w:p>
        </w:tc>
      </w:tr>
      <w:tr w:rsidR="0073321F" w:rsidRPr="00E15101" w:rsidTr="00527B50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1F" w:rsidRPr="00E15101" w:rsidRDefault="0073321F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1F" w:rsidRPr="00A45DC0" w:rsidRDefault="00A07860" w:rsidP="00954FE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 w:rsidR="00954FE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2 047,6 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2 123,0 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1F" w:rsidRPr="00E15101" w:rsidRDefault="0073321F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01">
              <w:rPr>
                <w:rFonts w:ascii="Times New Roman" w:eastAsia="Calibri" w:hAnsi="Times New Roman" w:cs="Times New Roman"/>
                <w:sz w:val="20"/>
                <w:szCs w:val="20"/>
              </w:rPr>
              <w:t>1 429,3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1F" w:rsidRPr="006F004B" w:rsidRDefault="0073321F" w:rsidP="00FF39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04B">
              <w:rPr>
                <w:rFonts w:ascii="Times New Roman" w:eastAsia="Calibri" w:hAnsi="Times New Roman" w:cs="Times New Roman"/>
                <w:sz w:val="20"/>
                <w:szCs w:val="20"/>
              </w:rPr>
              <w:t>650</w:t>
            </w:r>
            <w:r w:rsidR="006F004B" w:rsidRPr="006F00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F" w:rsidRPr="00E15101" w:rsidRDefault="00527B50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662779">
              <w:rPr>
                <w:rFonts w:ascii="Times New Roman" w:eastAsia="Calibri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F" w:rsidRPr="00E15101" w:rsidRDefault="00527B50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662779">
              <w:rPr>
                <w:rFonts w:ascii="Times New Roman" w:eastAsia="Calibri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F" w:rsidRPr="00E15101" w:rsidRDefault="00527B50" w:rsidP="00462A6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662779">
              <w:rPr>
                <w:rFonts w:ascii="Times New Roman" w:eastAsia="Calibri" w:hAnsi="Times New Roman" w:cs="Times New Roman"/>
                <w:sz w:val="20"/>
                <w:szCs w:val="20"/>
              </w:rPr>
              <w:t>69,3</w:t>
            </w:r>
          </w:p>
        </w:tc>
      </w:tr>
      <w:tr w:rsidR="0073321F" w:rsidRPr="00E15101" w:rsidTr="00527B50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F" w:rsidRPr="00E15101" w:rsidRDefault="0073321F" w:rsidP="0022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Ожидаемые результаты реализации подпрограммы  </w:t>
            </w:r>
          </w:p>
        </w:tc>
        <w:tc>
          <w:tcPr>
            <w:tcW w:w="7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F" w:rsidRPr="00E15101" w:rsidRDefault="0073321F" w:rsidP="002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подпрограммы позволит:</w:t>
            </w:r>
          </w:p>
          <w:p w:rsidR="0073321F" w:rsidRPr="00E15101" w:rsidRDefault="0073321F" w:rsidP="002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увеличить количество субъектов малого и среднего предпринимательства в МР «Печора» в расчете на 10 тыс. населения МР до 450 ед.</w:t>
            </w:r>
          </w:p>
          <w:p w:rsidR="0073321F" w:rsidRPr="00E15101" w:rsidRDefault="0073321F" w:rsidP="002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оказать финансовую поддержку не менее 70 субъектам малого и среднего предпринимательства;</w:t>
            </w:r>
          </w:p>
          <w:p w:rsidR="0073321F" w:rsidRPr="00E15101" w:rsidRDefault="0073321F" w:rsidP="002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увеличить производственные возможности субъектов малого предпринимательства; </w:t>
            </w:r>
          </w:p>
          <w:p w:rsidR="0073321F" w:rsidRPr="00E15101" w:rsidRDefault="0073321F" w:rsidP="002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повысить уровень информированности субъектов малого и среднего предпринимательства  в отношении существующих мер поддержки и других вопросов предпринимательской деятельности;</w:t>
            </w:r>
          </w:p>
          <w:p w:rsidR="0073321F" w:rsidRPr="00E15101" w:rsidRDefault="0073321F" w:rsidP="002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повысить образовательный уровень предпринимателей, формирование предпринимательского менталитета, ориентированного на знание рынка;</w:t>
            </w:r>
          </w:p>
          <w:p w:rsidR="0073321F" w:rsidRPr="00E15101" w:rsidRDefault="0073321F" w:rsidP="002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повысить устойчивость функционирования малого и среднего предпринимательства в сфере торговли </w:t>
            </w:r>
          </w:p>
        </w:tc>
      </w:tr>
    </w:tbl>
    <w:p w:rsidR="006A36C3" w:rsidRDefault="006A36C3" w:rsidP="00FF0831">
      <w:pPr>
        <w:pStyle w:val="ConsPlusNormal"/>
        <w:ind w:firstLine="0"/>
        <w:jc w:val="center"/>
        <w:rPr>
          <w:rFonts w:ascii="Times New Roman" w:eastAsia="Calibri" w:hAnsi="Times New Roman" w:cs="Times New Roman"/>
        </w:rPr>
      </w:pPr>
    </w:p>
    <w:p w:rsidR="0065107C" w:rsidRPr="00EB5754" w:rsidRDefault="0065107C" w:rsidP="00AB1AD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107C" w:rsidRPr="00EB5754" w:rsidSect="00514A1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02" w:rsidRDefault="00B25E02">
      <w:pPr>
        <w:spacing w:after="0" w:line="240" w:lineRule="auto"/>
      </w:pPr>
      <w:r>
        <w:separator/>
      </w:r>
    </w:p>
  </w:endnote>
  <w:endnote w:type="continuationSeparator" w:id="0">
    <w:p w:rsidR="00B25E02" w:rsidRDefault="00B2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02" w:rsidRDefault="00B25E02">
      <w:pPr>
        <w:spacing w:after="0" w:line="240" w:lineRule="auto"/>
      </w:pPr>
      <w:r>
        <w:separator/>
      </w:r>
    </w:p>
  </w:footnote>
  <w:footnote w:type="continuationSeparator" w:id="0">
    <w:p w:rsidR="00B25E02" w:rsidRDefault="00B25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558"/>
    <w:multiLevelType w:val="hybridMultilevel"/>
    <w:tmpl w:val="90FE09CC"/>
    <w:lvl w:ilvl="0" w:tplc="ED6E5E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F4BCC"/>
    <w:multiLevelType w:val="hybridMultilevel"/>
    <w:tmpl w:val="0C40722E"/>
    <w:lvl w:ilvl="0" w:tplc="ED7AF1C0">
      <w:start w:val="1"/>
      <w:numFmt w:val="upperRoman"/>
      <w:lvlText w:val="%1."/>
      <w:lvlJc w:val="left"/>
      <w:pPr>
        <w:ind w:left="1428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B87EEC"/>
    <w:multiLevelType w:val="hybridMultilevel"/>
    <w:tmpl w:val="93E2B9F0"/>
    <w:lvl w:ilvl="0" w:tplc="0FAE042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853390"/>
    <w:multiLevelType w:val="hybridMultilevel"/>
    <w:tmpl w:val="B386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C7F0D"/>
    <w:multiLevelType w:val="hybridMultilevel"/>
    <w:tmpl w:val="BF0E2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41FAC"/>
    <w:multiLevelType w:val="hybridMultilevel"/>
    <w:tmpl w:val="6B16C29E"/>
    <w:lvl w:ilvl="0" w:tplc="8E3647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D63406"/>
    <w:multiLevelType w:val="hybridMultilevel"/>
    <w:tmpl w:val="99802CA2"/>
    <w:lvl w:ilvl="0" w:tplc="7D62872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42416B5"/>
    <w:multiLevelType w:val="hybridMultilevel"/>
    <w:tmpl w:val="2200BA6C"/>
    <w:lvl w:ilvl="0" w:tplc="44D4D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FB4D5F"/>
    <w:multiLevelType w:val="hybridMultilevel"/>
    <w:tmpl w:val="73FE70B8"/>
    <w:lvl w:ilvl="0" w:tplc="8684FE1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F84889"/>
    <w:multiLevelType w:val="hybridMultilevel"/>
    <w:tmpl w:val="DEAE7B98"/>
    <w:lvl w:ilvl="0" w:tplc="F92CD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4AE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DA6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00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44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747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06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7E5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280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9890F07"/>
    <w:multiLevelType w:val="multilevel"/>
    <w:tmpl w:val="6C1CD21C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3119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9F74BAD"/>
    <w:multiLevelType w:val="hybridMultilevel"/>
    <w:tmpl w:val="8FF8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47686"/>
    <w:multiLevelType w:val="hybridMultilevel"/>
    <w:tmpl w:val="435EC42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258A0"/>
    <w:multiLevelType w:val="hybridMultilevel"/>
    <w:tmpl w:val="BCDA9472"/>
    <w:lvl w:ilvl="0" w:tplc="27741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1C58C6"/>
    <w:multiLevelType w:val="hybridMultilevel"/>
    <w:tmpl w:val="F482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30D46"/>
    <w:multiLevelType w:val="hybridMultilevel"/>
    <w:tmpl w:val="762CDA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63925"/>
    <w:multiLevelType w:val="hybridMultilevel"/>
    <w:tmpl w:val="7456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D37F8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6DB08AC"/>
    <w:multiLevelType w:val="hybridMultilevel"/>
    <w:tmpl w:val="90FE09CC"/>
    <w:lvl w:ilvl="0" w:tplc="ED6E5E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1D63BC"/>
    <w:multiLevelType w:val="hybridMultilevel"/>
    <w:tmpl w:val="0382F380"/>
    <w:lvl w:ilvl="0" w:tplc="3AC8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F44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AF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62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368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88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25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242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85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7E9087C"/>
    <w:multiLevelType w:val="hybridMultilevel"/>
    <w:tmpl w:val="FBC6953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A7F1DFE"/>
    <w:multiLevelType w:val="hybridMultilevel"/>
    <w:tmpl w:val="B6C07E88"/>
    <w:lvl w:ilvl="0" w:tplc="D4A0A25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77573A"/>
    <w:multiLevelType w:val="hybridMultilevel"/>
    <w:tmpl w:val="F184160E"/>
    <w:lvl w:ilvl="0" w:tplc="2DB86D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C1E5743"/>
    <w:multiLevelType w:val="hybridMultilevel"/>
    <w:tmpl w:val="CCA4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3"/>
  </w:num>
  <w:num w:numId="5">
    <w:abstractNumId w:val="6"/>
  </w:num>
  <w:num w:numId="6">
    <w:abstractNumId w:val="15"/>
  </w:num>
  <w:num w:numId="7">
    <w:abstractNumId w:val="23"/>
  </w:num>
  <w:num w:numId="8">
    <w:abstractNumId w:val="22"/>
  </w:num>
  <w:num w:numId="9">
    <w:abstractNumId w:val="18"/>
  </w:num>
  <w:num w:numId="10">
    <w:abstractNumId w:val="8"/>
  </w:num>
  <w:num w:numId="11">
    <w:abstractNumId w:val="0"/>
  </w:num>
  <w:num w:numId="12">
    <w:abstractNumId w:val="7"/>
  </w:num>
  <w:num w:numId="13">
    <w:abstractNumId w:val="20"/>
  </w:num>
  <w:num w:numId="14">
    <w:abstractNumId w:val="3"/>
  </w:num>
  <w:num w:numId="15">
    <w:abstractNumId w:val="16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"/>
  </w:num>
  <w:num w:numId="20">
    <w:abstractNumId w:val="19"/>
  </w:num>
  <w:num w:numId="21">
    <w:abstractNumId w:val="9"/>
  </w:num>
  <w:num w:numId="22">
    <w:abstractNumId w:val="17"/>
  </w:num>
  <w:num w:numId="23">
    <w:abstractNumId w:val="5"/>
  </w:num>
  <w:num w:numId="24">
    <w:abstractNumId w:val="2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7B"/>
    <w:rsid w:val="00000825"/>
    <w:rsid w:val="00002EC6"/>
    <w:rsid w:val="00024803"/>
    <w:rsid w:val="000322FE"/>
    <w:rsid w:val="00044EF8"/>
    <w:rsid w:val="00045C60"/>
    <w:rsid w:val="00047473"/>
    <w:rsid w:val="00047900"/>
    <w:rsid w:val="00053939"/>
    <w:rsid w:val="00054D07"/>
    <w:rsid w:val="00056B45"/>
    <w:rsid w:val="00062D54"/>
    <w:rsid w:val="0006344A"/>
    <w:rsid w:val="00063D6C"/>
    <w:rsid w:val="000649DC"/>
    <w:rsid w:val="00070C90"/>
    <w:rsid w:val="00072CDE"/>
    <w:rsid w:val="0007372F"/>
    <w:rsid w:val="00075066"/>
    <w:rsid w:val="00080BFD"/>
    <w:rsid w:val="00084921"/>
    <w:rsid w:val="00092551"/>
    <w:rsid w:val="000933A2"/>
    <w:rsid w:val="00094E3C"/>
    <w:rsid w:val="000A02C4"/>
    <w:rsid w:val="000A2E12"/>
    <w:rsid w:val="000A3D78"/>
    <w:rsid w:val="000A4A00"/>
    <w:rsid w:val="000B2DBC"/>
    <w:rsid w:val="000C131C"/>
    <w:rsid w:val="000C33F3"/>
    <w:rsid w:val="000C471D"/>
    <w:rsid w:val="000D263B"/>
    <w:rsid w:val="000D35F8"/>
    <w:rsid w:val="000D776A"/>
    <w:rsid w:val="000E0CC5"/>
    <w:rsid w:val="000E1F65"/>
    <w:rsid w:val="000E49D5"/>
    <w:rsid w:val="000E5AF1"/>
    <w:rsid w:val="000E7B95"/>
    <w:rsid w:val="000F4E8B"/>
    <w:rsid w:val="000F52BB"/>
    <w:rsid w:val="00111C9C"/>
    <w:rsid w:val="0011723A"/>
    <w:rsid w:val="00141796"/>
    <w:rsid w:val="001433C3"/>
    <w:rsid w:val="00152134"/>
    <w:rsid w:val="0016287F"/>
    <w:rsid w:val="00167368"/>
    <w:rsid w:val="00174537"/>
    <w:rsid w:val="001756D0"/>
    <w:rsid w:val="001803C0"/>
    <w:rsid w:val="00181795"/>
    <w:rsid w:val="00185BEC"/>
    <w:rsid w:val="001867CF"/>
    <w:rsid w:val="00195101"/>
    <w:rsid w:val="00196858"/>
    <w:rsid w:val="00196BD5"/>
    <w:rsid w:val="00196CEB"/>
    <w:rsid w:val="001A0E14"/>
    <w:rsid w:val="001A127E"/>
    <w:rsid w:val="001A35F3"/>
    <w:rsid w:val="001B37AF"/>
    <w:rsid w:val="001B3E1D"/>
    <w:rsid w:val="001B7EED"/>
    <w:rsid w:val="001C5E04"/>
    <w:rsid w:val="001E10F5"/>
    <w:rsid w:val="001E2AAA"/>
    <w:rsid w:val="001E2B7D"/>
    <w:rsid w:val="001F051B"/>
    <w:rsid w:val="001F3686"/>
    <w:rsid w:val="001F59B8"/>
    <w:rsid w:val="00200385"/>
    <w:rsid w:val="002033BC"/>
    <w:rsid w:val="002039BD"/>
    <w:rsid w:val="00211368"/>
    <w:rsid w:val="002149F4"/>
    <w:rsid w:val="00216203"/>
    <w:rsid w:val="002167B1"/>
    <w:rsid w:val="002225B1"/>
    <w:rsid w:val="00233A3C"/>
    <w:rsid w:val="00236140"/>
    <w:rsid w:val="002508FD"/>
    <w:rsid w:val="002521FC"/>
    <w:rsid w:val="002627E1"/>
    <w:rsid w:val="00265614"/>
    <w:rsid w:val="00265F2C"/>
    <w:rsid w:val="0027564A"/>
    <w:rsid w:val="00283DBD"/>
    <w:rsid w:val="002859B9"/>
    <w:rsid w:val="0028612F"/>
    <w:rsid w:val="00286FFE"/>
    <w:rsid w:val="00290B89"/>
    <w:rsid w:val="002969AA"/>
    <w:rsid w:val="002A3A12"/>
    <w:rsid w:val="002A58A2"/>
    <w:rsid w:val="002B15F4"/>
    <w:rsid w:val="002B416E"/>
    <w:rsid w:val="002B77F9"/>
    <w:rsid w:val="002D4213"/>
    <w:rsid w:val="002D5D7A"/>
    <w:rsid w:val="002E4838"/>
    <w:rsid w:val="002E6734"/>
    <w:rsid w:val="002E74CA"/>
    <w:rsid w:val="002F0BE1"/>
    <w:rsid w:val="002F17FC"/>
    <w:rsid w:val="00303733"/>
    <w:rsid w:val="00304D43"/>
    <w:rsid w:val="00317BAE"/>
    <w:rsid w:val="00322064"/>
    <w:rsid w:val="00322E3D"/>
    <w:rsid w:val="0032661C"/>
    <w:rsid w:val="003329A8"/>
    <w:rsid w:val="0033338A"/>
    <w:rsid w:val="003402E8"/>
    <w:rsid w:val="00352580"/>
    <w:rsid w:val="00352F0F"/>
    <w:rsid w:val="003540AD"/>
    <w:rsid w:val="00357601"/>
    <w:rsid w:val="00361488"/>
    <w:rsid w:val="00363F7F"/>
    <w:rsid w:val="0036625B"/>
    <w:rsid w:val="00371755"/>
    <w:rsid w:val="003761B9"/>
    <w:rsid w:val="003814E2"/>
    <w:rsid w:val="003879D9"/>
    <w:rsid w:val="00387F66"/>
    <w:rsid w:val="0039098B"/>
    <w:rsid w:val="003B1FE5"/>
    <w:rsid w:val="003B3C95"/>
    <w:rsid w:val="003B562F"/>
    <w:rsid w:val="003C19D3"/>
    <w:rsid w:val="003C38E0"/>
    <w:rsid w:val="003D73FB"/>
    <w:rsid w:val="003E41A7"/>
    <w:rsid w:val="003E5FE6"/>
    <w:rsid w:val="003E78A2"/>
    <w:rsid w:val="003F2BAC"/>
    <w:rsid w:val="003F671C"/>
    <w:rsid w:val="003F7835"/>
    <w:rsid w:val="004031E0"/>
    <w:rsid w:val="00411DE5"/>
    <w:rsid w:val="00412C5C"/>
    <w:rsid w:val="0041360C"/>
    <w:rsid w:val="00415916"/>
    <w:rsid w:val="00422DDF"/>
    <w:rsid w:val="00431C64"/>
    <w:rsid w:val="00433900"/>
    <w:rsid w:val="00434D4E"/>
    <w:rsid w:val="00437B04"/>
    <w:rsid w:val="004445C5"/>
    <w:rsid w:val="00445B29"/>
    <w:rsid w:val="004552C0"/>
    <w:rsid w:val="00470574"/>
    <w:rsid w:val="004729E3"/>
    <w:rsid w:val="004804D6"/>
    <w:rsid w:val="00484F49"/>
    <w:rsid w:val="00487C85"/>
    <w:rsid w:val="00490749"/>
    <w:rsid w:val="0049178C"/>
    <w:rsid w:val="00493CFC"/>
    <w:rsid w:val="004A1094"/>
    <w:rsid w:val="004A2107"/>
    <w:rsid w:val="004A51E0"/>
    <w:rsid w:val="004D20C0"/>
    <w:rsid w:val="004E1598"/>
    <w:rsid w:val="004F4FB4"/>
    <w:rsid w:val="004F63AB"/>
    <w:rsid w:val="00500F5B"/>
    <w:rsid w:val="00502AC1"/>
    <w:rsid w:val="0050647C"/>
    <w:rsid w:val="005072D2"/>
    <w:rsid w:val="00514A1B"/>
    <w:rsid w:val="005154CC"/>
    <w:rsid w:val="005239A2"/>
    <w:rsid w:val="00523C35"/>
    <w:rsid w:val="00524813"/>
    <w:rsid w:val="00524BC6"/>
    <w:rsid w:val="00527B50"/>
    <w:rsid w:val="00530332"/>
    <w:rsid w:val="00532F6B"/>
    <w:rsid w:val="0053570C"/>
    <w:rsid w:val="00535C43"/>
    <w:rsid w:val="00543125"/>
    <w:rsid w:val="00550A54"/>
    <w:rsid w:val="00551677"/>
    <w:rsid w:val="00555265"/>
    <w:rsid w:val="00557945"/>
    <w:rsid w:val="00573ADA"/>
    <w:rsid w:val="00573C5F"/>
    <w:rsid w:val="00575963"/>
    <w:rsid w:val="005841CF"/>
    <w:rsid w:val="0059096A"/>
    <w:rsid w:val="00592C1A"/>
    <w:rsid w:val="00596565"/>
    <w:rsid w:val="005A39F5"/>
    <w:rsid w:val="005A5C81"/>
    <w:rsid w:val="005B1ED9"/>
    <w:rsid w:val="005B3984"/>
    <w:rsid w:val="005B5E92"/>
    <w:rsid w:val="005B79BF"/>
    <w:rsid w:val="005C52AC"/>
    <w:rsid w:val="005C69A7"/>
    <w:rsid w:val="005D2254"/>
    <w:rsid w:val="005D763D"/>
    <w:rsid w:val="005D76E8"/>
    <w:rsid w:val="005F2EC8"/>
    <w:rsid w:val="005F74C8"/>
    <w:rsid w:val="00601B94"/>
    <w:rsid w:val="006031F3"/>
    <w:rsid w:val="006056A6"/>
    <w:rsid w:val="00607FCF"/>
    <w:rsid w:val="006203A9"/>
    <w:rsid w:val="00633AA3"/>
    <w:rsid w:val="0063691E"/>
    <w:rsid w:val="00636B37"/>
    <w:rsid w:val="00640F96"/>
    <w:rsid w:val="00645ECD"/>
    <w:rsid w:val="00646570"/>
    <w:rsid w:val="00646BA3"/>
    <w:rsid w:val="00650093"/>
    <w:rsid w:val="0065107C"/>
    <w:rsid w:val="00656A35"/>
    <w:rsid w:val="006611E0"/>
    <w:rsid w:val="00662779"/>
    <w:rsid w:val="006655BE"/>
    <w:rsid w:val="006659C7"/>
    <w:rsid w:val="00672D79"/>
    <w:rsid w:val="006A36C3"/>
    <w:rsid w:val="006A6582"/>
    <w:rsid w:val="006D0BCD"/>
    <w:rsid w:val="006D28A3"/>
    <w:rsid w:val="006E118D"/>
    <w:rsid w:val="006E1792"/>
    <w:rsid w:val="006F004B"/>
    <w:rsid w:val="006F0539"/>
    <w:rsid w:val="006F1CB5"/>
    <w:rsid w:val="006F4249"/>
    <w:rsid w:val="00701DEA"/>
    <w:rsid w:val="0070678E"/>
    <w:rsid w:val="007074A8"/>
    <w:rsid w:val="00707B69"/>
    <w:rsid w:val="00713859"/>
    <w:rsid w:val="00727AF4"/>
    <w:rsid w:val="00731720"/>
    <w:rsid w:val="0073321F"/>
    <w:rsid w:val="007430DB"/>
    <w:rsid w:val="00746202"/>
    <w:rsid w:val="00752F53"/>
    <w:rsid w:val="00753D01"/>
    <w:rsid w:val="00765A88"/>
    <w:rsid w:val="00774985"/>
    <w:rsid w:val="00780743"/>
    <w:rsid w:val="00794BF1"/>
    <w:rsid w:val="007950CF"/>
    <w:rsid w:val="007A7476"/>
    <w:rsid w:val="007B1953"/>
    <w:rsid w:val="007B3867"/>
    <w:rsid w:val="007B3AD5"/>
    <w:rsid w:val="007B4054"/>
    <w:rsid w:val="007C288D"/>
    <w:rsid w:val="007C3BE5"/>
    <w:rsid w:val="007C5DFB"/>
    <w:rsid w:val="007C6E12"/>
    <w:rsid w:val="007E00FB"/>
    <w:rsid w:val="007E2A64"/>
    <w:rsid w:val="007E52FC"/>
    <w:rsid w:val="007F1671"/>
    <w:rsid w:val="007F6A06"/>
    <w:rsid w:val="00812E03"/>
    <w:rsid w:val="00813058"/>
    <w:rsid w:val="0081419A"/>
    <w:rsid w:val="00820592"/>
    <w:rsid w:val="008324E1"/>
    <w:rsid w:val="00835A51"/>
    <w:rsid w:val="008470EB"/>
    <w:rsid w:val="00863E92"/>
    <w:rsid w:val="00864F37"/>
    <w:rsid w:val="00871883"/>
    <w:rsid w:val="00871A54"/>
    <w:rsid w:val="00875842"/>
    <w:rsid w:val="00875EE9"/>
    <w:rsid w:val="008A03B2"/>
    <w:rsid w:val="008A218B"/>
    <w:rsid w:val="008A602C"/>
    <w:rsid w:val="008A7436"/>
    <w:rsid w:val="008B4A18"/>
    <w:rsid w:val="008B5D0B"/>
    <w:rsid w:val="008B6B81"/>
    <w:rsid w:val="008C52AD"/>
    <w:rsid w:val="008D2252"/>
    <w:rsid w:val="008E2976"/>
    <w:rsid w:val="008F1D6D"/>
    <w:rsid w:val="008F3F08"/>
    <w:rsid w:val="008F4862"/>
    <w:rsid w:val="009010FB"/>
    <w:rsid w:val="009032CB"/>
    <w:rsid w:val="00904E7C"/>
    <w:rsid w:val="00910E1D"/>
    <w:rsid w:val="009134AC"/>
    <w:rsid w:val="00914743"/>
    <w:rsid w:val="00915E54"/>
    <w:rsid w:val="00921CD7"/>
    <w:rsid w:val="00922A51"/>
    <w:rsid w:val="0092552D"/>
    <w:rsid w:val="0093468B"/>
    <w:rsid w:val="00944A77"/>
    <w:rsid w:val="00954FE4"/>
    <w:rsid w:val="00956E03"/>
    <w:rsid w:val="009603F9"/>
    <w:rsid w:val="0096689E"/>
    <w:rsid w:val="00975345"/>
    <w:rsid w:val="00993978"/>
    <w:rsid w:val="00993CDB"/>
    <w:rsid w:val="00995FBC"/>
    <w:rsid w:val="00996820"/>
    <w:rsid w:val="009A0493"/>
    <w:rsid w:val="009A7AB4"/>
    <w:rsid w:val="009B2C82"/>
    <w:rsid w:val="009B592F"/>
    <w:rsid w:val="009B7124"/>
    <w:rsid w:val="009B75D4"/>
    <w:rsid w:val="009C0AC7"/>
    <w:rsid w:val="009C1F07"/>
    <w:rsid w:val="009C28A3"/>
    <w:rsid w:val="009C75D1"/>
    <w:rsid w:val="009E3AAC"/>
    <w:rsid w:val="009E7CBB"/>
    <w:rsid w:val="009E7FD4"/>
    <w:rsid w:val="009F6915"/>
    <w:rsid w:val="00A0336E"/>
    <w:rsid w:val="00A05106"/>
    <w:rsid w:val="00A0782D"/>
    <w:rsid w:val="00A07860"/>
    <w:rsid w:val="00A117DF"/>
    <w:rsid w:val="00A11ACA"/>
    <w:rsid w:val="00A1532E"/>
    <w:rsid w:val="00A1649D"/>
    <w:rsid w:val="00A23CCC"/>
    <w:rsid w:val="00A245A8"/>
    <w:rsid w:val="00A34354"/>
    <w:rsid w:val="00A34948"/>
    <w:rsid w:val="00A35FFB"/>
    <w:rsid w:val="00A45DC0"/>
    <w:rsid w:val="00A4779A"/>
    <w:rsid w:val="00A47E4A"/>
    <w:rsid w:val="00A6189A"/>
    <w:rsid w:val="00A635E0"/>
    <w:rsid w:val="00A76B29"/>
    <w:rsid w:val="00A81657"/>
    <w:rsid w:val="00A821DD"/>
    <w:rsid w:val="00A8745D"/>
    <w:rsid w:val="00A92B31"/>
    <w:rsid w:val="00A950B5"/>
    <w:rsid w:val="00A96C43"/>
    <w:rsid w:val="00A96FA3"/>
    <w:rsid w:val="00AA3F97"/>
    <w:rsid w:val="00AB1AD9"/>
    <w:rsid w:val="00AB5CC6"/>
    <w:rsid w:val="00AB6705"/>
    <w:rsid w:val="00AB74D1"/>
    <w:rsid w:val="00AC0477"/>
    <w:rsid w:val="00AC1CDA"/>
    <w:rsid w:val="00AC3699"/>
    <w:rsid w:val="00AD1B6E"/>
    <w:rsid w:val="00AD690C"/>
    <w:rsid w:val="00AE4E51"/>
    <w:rsid w:val="00AE5AE3"/>
    <w:rsid w:val="00AF06C2"/>
    <w:rsid w:val="00AF3313"/>
    <w:rsid w:val="00B02027"/>
    <w:rsid w:val="00B02748"/>
    <w:rsid w:val="00B0579F"/>
    <w:rsid w:val="00B07A86"/>
    <w:rsid w:val="00B12866"/>
    <w:rsid w:val="00B13A49"/>
    <w:rsid w:val="00B25DDB"/>
    <w:rsid w:val="00B25E02"/>
    <w:rsid w:val="00B26F3C"/>
    <w:rsid w:val="00B32361"/>
    <w:rsid w:val="00B3407A"/>
    <w:rsid w:val="00B34261"/>
    <w:rsid w:val="00B36E54"/>
    <w:rsid w:val="00B37D34"/>
    <w:rsid w:val="00B42B72"/>
    <w:rsid w:val="00B44970"/>
    <w:rsid w:val="00B655D5"/>
    <w:rsid w:val="00B70C8B"/>
    <w:rsid w:val="00B71928"/>
    <w:rsid w:val="00B71C01"/>
    <w:rsid w:val="00B8008B"/>
    <w:rsid w:val="00B84C1D"/>
    <w:rsid w:val="00B8669A"/>
    <w:rsid w:val="00B879C0"/>
    <w:rsid w:val="00B87B8B"/>
    <w:rsid w:val="00B90EFB"/>
    <w:rsid w:val="00B93624"/>
    <w:rsid w:val="00B93A5A"/>
    <w:rsid w:val="00B96B1E"/>
    <w:rsid w:val="00BB67CA"/>
    <w:rsid w:val="00BB6E21"/>
    <w:rsid w:val="00BB72BC"/>
    <w:rsid w:val="00BB76BD"/>
    <w:rsid w:val="00BC7A8A"/>
    <w:rsid w:val="00BD2710"/>
    <w:rsid w:val="00BE2668"/>
    <w:rsid w:val="00BE5F80"/>
    <w:rsid w:val="00BF4832"/>
    <w:rsid w:val="00C02104"/>
    <w:rsid w:val="00C03CB2"/>
    <w:rsid w:val="00C04469"/>
    <w:rsid w:val="00C06395"/>
    <w:rsid w:val="00C101C5"/>
    <w:rsid w:val="00C10721"/>
    <w:rsid w:val="00C23297"/>
    <w:rsid w:val="00C23823"/>
    <w:rsid w:val="00C328D0"/>
    <w:rsid w:val="00C41242"/>
    <w:rsid w:val="00C44951"/>
    <w:rsid w:val="00C50D0C"/>
    <w:rsid w:val="00C66F3C"/>
    <w:rsid w:val="00C67CA1"/>
    <w:rsid w:val="00C76822"/>
    <w:rsid w:val="00C84520"/>
    <w:rsid w:val="00C869AA"/>
    <w:rsid w:val="00C9121A"/>
    <w:rsid w:val="00CA5418"/>
    <w:rsid w:val="00CB44C7"/>
    <w:rsid w:val="00CB5ED0"/>
    <w:rsid w:val="00CB6B89"/>
    <w:rsid w:val="00CC2E74"/>
    <w:rsid w:val="00CC2EAF"/>
    <w:rsid w:val="00CD03C3"/>
    <w:rsid w:val="00CD195D"/>
    <w:rsid w:val="00CE0894"/>
    <w:rsid w:val="00CE6AC2"/>
    <w:rsid w:val="00CF4A7B"/>
    <w:rsid w:val="00CF4E1E"/>
    <w:rsid w:val="00D042CD"/>
    <w:rsid w:val="00D2665E"/>
    <w:rsid w:val="00D36784"/>
    <w:rsid w:val="00D4256B"/>
    <w:rsid w:val="00D426A0"/>
    <w:rsid w:val="00D42B26"/>
    <w:rsid w:val="00D504D5"/>
    <w:rsid w:val="00D50EEC"/>
    <w:rsid w:val="00D52B45"/>
    <w:rsid w:val="00D531AB"/>
    <w:rsid w:val="00D53894"/>
    <w:rsid w:val="00D80C49"/>
    <w:rsid w:val="00D8225D"/>
    <w:rsid w:val="00D92D57"/>
    <w:rsid w:val="00DA1C42"/>
    <w:rsid w:val="00DA4A65"/>
    <w:rsid w:val="00DB484E"/>
    <w:rsid w:val="00DB77B8"/>
    <w:rsid w:val="00DC7A76"/>
    <w:rsid w:val="00DD5C39"/>
    <w:rsid w:val="00DF3957"/>
    <w:rsid w:val="00E021EA"/>
    <w:rsid w:val="00E148E2"/>
    <w:rsid w:val="00E15101"/>
    <w:rsid w:val="00E20291"/>
    <w:rsid w:val="00E21B95"/>
    <w:rsid w:val="00E23AEC"/>
    <w:rsid w:val="00E24361"/>
    <w:rsid w:val="00E25EF4"/>
    <w:rsid w:val="00E26EB0"/>
    <w:rsid w:val="00E33495"/>
    <w:rsid w:val="00E432D8"/>
    <w:rsid w:val="00E436D0"/>
    <w:rsid w:val="00E46C6F"/>
    <w:rsid w:val="00E531D2"/>
    <w:rsid w:val="00E55D84"/>
    <w:rsid w:val="00E727DE"/>
    <w:rsid w:val="00E73D53"/>
    <w:rsid w:val="00E76469"/>
    <w:rsid w:val="00E80458"/>
    <w:rsid w:val="00E8227E"/>
    <w:rsid w:val="00E842E6"/>
    <w:rsid w:val="00E85F18"/>
    <w:rsid w:val="00E91AA1"/>
    <w:rsid w:val="00E92D73"/>
    <w:rsid w:val="00EA4B85"/>
    <w:rsid w:val="00EA5984"/>
    <w:rsid w:val="00EA7A90"/>
    <w:rsid w:val="00EB0D5C"/>
    <w:rsid w:val="00EB2CB0"/>
    <w:rsid w:val="00EB3BC6"/>
    <w:rsid w:val="00EB52A5"/>
    <w:rsid w:val="00EB5754"/>
    <w:rsid w:val="00EB5896"/>
    <w:rsid w:val="00EC1A96"/>
    <w:rsid w:val="00EC4869"/>
    <w:rsid w:val="00EC6431"/>
    <w:rsid w:val="00EE1195"/>
    <w:rsid w:val="00EE11A5"/>
    <w:rsid w:val="00EF07AF"/>
    <w:rsid w:val="00F0042B"/>
    <w:rsid w:val="00F03D7D"/>
    <w:rsid w:val="00F066BA"/>
    <w:rsid w:val="00F114DE"/>
    <w:rsid w:val="00F16A5B"/>
    <w:rsid w:val="00F20B0D"/>
    <w:rsid w:val="00F213CE"/>
    <w:rsid w:val="00F22281"/>
    <w:rsid w:val="00F30D16"/>
    <w:rsid w:val="00F354B3"/>
    <w:rsid w:val="00F360E8"/>
    <w:rsid w:val="00F363BF"/>
    <w:rsid w:val="00F37BB6"/>
    <w:rsid w:val="00F41850"/>
    <w:rsid w:val="00F46528"/>
    <w:rsid w:val="00F514A2"/>
    <w:rsid w:val="00F55B11"/>
    <w:rsid w:val="00F564C7"/>
    <w:rsid w:val="00F56C2D"/>
    <w:rsid w:val="00F57DDA"/>
    <w:rsid w:val="00F64A8F"/>
    <w:rsid w:val="00F64F1B"/>
    <w:rsid w:val="00F654DA"/>
    <w:rsid w:val="00F72104"/>
    <w:rsid w:val="00F75DFF"/>
    <w:rsid w:val="00F81858"/>
    <w:rsid w:val="00FA1994"/>
    <w:rsid w:val="00FA33A8"/>
    <w:rsid w:val="00FA6FDC"/>
    <w:rsid w:val="00FB2ED3"/>
    <w:rsid w:val="00FC5CBF"/>
    <w:rsid w:val="00FD0B72"/>
    <w:rsid w:val="00FE4373"/>
    <w:rsid w:val="00FE7A62"/>
    <w:rsid w:val="00FF0831"/>
    <w:rsid w:val="00FF3953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A2"/>
  </w:style>
  <w:style w:type="paragraph" w:styleId="1">
    <w:name w:val="heading 1"/>
    <w:basedOn w:val="a"/>
    <w:next w:val="a"/>
    <w:link w:val="10"/>
    <w:uiPriority w:val="9"/>
    <w:qFormat/>
    <w:rsid w:val="00E148E2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8E2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8E2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8E2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8E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48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8E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DFF"/>
    <w:pPr>
      <w:spacing w:after="0" w:line="240" w:lineRule="auto"/>
    </w:pPr>
  </w:style>
  <w:style w:type="paragraph" w:styleId="21">
    <w:name w:val="Body Text 2"/>
    <w:basedOn w:val="a"/>
    <w:link w:val="22"/>
    <w:rsid w:val="00863E9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63E92"/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B79BF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D4256B"/>
  </w:style>
  <w:style w:type="paragraph" w:styleId="31">
    <w:name w:val="Body Text 3"/>
    <w:basedOn w:val="a"/>
    <w:link w:val="32"/>
    <w:unhideWhenUsed/>
    <w:rsid w:val="00E46C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46C6F"/>
    <w:rPr>
      <w:sz w:val="16"/>
      <w:szCs w:val="16"/>
    </w:rPr>
  </w:style>
  <w:style w:type="paragraph" w:customStyle="1" w:styleId="ConsPlusNormal">
    <w:name w:val="ConsPlusNormal"/>
    <w:rsid w:val="00E46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835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unhideWhenUsed/>
    <w:rsid w:val="00AF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F06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48E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148E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148E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E148E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E148E2"/>
    <w:rPr>
      <w:rFonts w:ascii="Cambria" w:eastAsia="Times New Roman" w:hAnsi="Cambria" w:cs="Times New Roman"/>
      <w:color w:val="243F60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E148E2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70">
    <w:name w:val="Заголовок 7 Знак"/>
    <w:basedOn w:val="a0"/>
    <w:link w:val="7"/>
    <w:uiPriority w:val="9"/>
    <w:semiHidden/>
    <w:rsid w:val="00E148E2"/>
    <w:rPr>
      <w:rFonts w:ascii="Cambria" w:eastAsia="Times New Roman" w:hAnsi="Cambria" w:cs="Times New Roman"/>
      <w:i/>
      <w:iCs/>
      <w:color w:val="40404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E148E2"/>
  </w:style>
  <w:style w:type="paragraph" w:customStyle="1" w:styleId="ConsPlusNonformat">
    <w:name w:val="ConsPlusNonformat"/>
    <w:uiPriority w:val="99"/>
    <w:rsid w:val="00E14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148E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8">
    <w:name w:val="Table Grid"/>
    <w:basedOn w:val="a1"/>
    <w:uiPriority w:val="59"/>
    <w:rsid w:val="00E14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nhideWhenUsed/>
    <w:rsid w:val="00E148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148E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rsid w:val="00E148E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E148E2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ab">
    <w:name w:val="page number"/>
    <w:rsid w:val="00E148E2"/>
  </w:style>
  <w:style w:type="paragraph" w:customStyle="1" w:styleId="ac">
    <w:name w:val="Знак"/>
    <w:basedOn w:val="a"/>
    <w:rsid w:val="00E148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7">
    <w:name w:val="rvts7"/>
    <w:rsid w:val="00E148E2"/>
  </w:style>
  <w:style w:type="paragraph" w:styleId="ad">
    <w:name w:val="header"/>
    <w:basedOn w:val="a"/>
    <w:link w:val="ae"/>
    <w:unhideWhenUsed/>
    <w:rsid w:val="00E148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E148E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E148E2"/>
  </w:style>
  <w:style w:type="paragraph" w:customStyle="1" w:styleId="af">
    <w:name w:val="Знак"/>
    <w:basedOn w:val="a"/>
    <w:rsid w:val="00E148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rsid w:val="00E148E2"/>
    <w:rPr>
      <w:color w:val="0000FF"/>
      <w:u w:val="single"/>
    </w:rPr>
  </w:style>
  <w:style w:type="paragraph" w:customStyle="1" w:styleId="ConsPlusTitle">
    <w:name w:val="ConsPlusTitle"/>
    <w:uiPriority w:val="99"/>
    <w:rsid w:val="00E14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E148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nhideWhenUsed/>
    <w:rsid w:val="00E148E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E148E2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148E2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MMTopic1">
    <w:name w:val="MM Topic 1"/>
    <w:basedOn w:val="1"/>
    <w:link w:val="MMTopic10"/>
    <w:rsid w:val="00E148E2"/>
    <w:pPr>
      <w:keepLines/>
      <w:numPr>
        <w:numId w:val="17"/>
      </w:numPr>
      <w:tabs>
        <w:tab w:val="num" w:pos="360"/>
      </w:tabs>
      <w:overflowPunct/>
      <w:autoSpaceDE/>
      <w:autoSpaceDN/>
      <w:adjustRightInd/>
      <w:spacing w:before="480" w:after="0" w:line="276" w:lineRule="auto"/>
      <w:ind w:left="1068" w:hanging="360"/>
    </w:pPr>
    <w:rPr>
      <w:color w:val="365F91"/>
      <w:kern w:val="0"/>
      <w:sz w:val="28"/>
      <w:szCs w:val="28"/>
      <w:lang w:eastAsia="en-US"/>
    </w:rPr>
  </w:style>
  <w:style w:type="character" w:customStyle="1" w:styleId="MMTopic20">
    <w:name w:val="MM Topic 2 Знак"/>
    <w:link w:val="MMTopic2"/>
    <w:locked/>
    <w:rsid w:val="00E148E2"/>
    <w:rPr>
      <w:rFonts w:ascii="Cambria" w:hAnsi="Cambria"/>
      <w:b/>
      <w:bCs/>
      <w:color w:val="4F81BD"/>
      <w:sz w:val="26"/>
      <w:szCs w:val="26"/>
    </w:rPr>
  </w:style>
  <w:style w:type="paragraph" w:customStyle="1" w:styleId="MMTopic2">
    <w:name w:val="MM Topic 2"/>
    <w:basedOn w:val="2"/>
    <w:link w:val="MMTopic20"/>
    <w:rsid w:val="00E148E2"/>
    <w:pPr>
      <w:keepLines/>
      <w:numPr>
        <w:ilvl w:val="1"/>
        <w:numId w:val="17"/>
      </w:numPr>
      <w:overflowPunct/>
      <w:autoSpaceDE/>
      <w:autoSpaceDN/>
      <w:adjustRightInd/>
      <w:spacing w:before="200" w:after="0" w:line="276" w:lineRule="auto"/>
    </w:pPr>
    <w:rPr>
      <w:rFonts w:eastAsiaTheme="minorHAnsi" w:cstheme="minorBidi"/>
      <w:i w:val="0"/>
      <w:iCs w:val="0"/>
      <w:color w:val="4F81BD"/>
      <w:sz w:val="26"/>
      <w:szCs w:val="26"/>
      <w:lang w:val="ru-RU" w:eastAsia="en-US"/>
    </w:rPr>
  </w:style>
  <w:style w:type="character" w:customStyle="1" w:styleId="MMTopic30">
    <w:name w:val="MM Topic 3 Знак"/>
    <w:link w:val="MMTopic3"/>
    <w:locked/>
    <w:rsid w:val="00E148E2"/>
    <w:rPr>
      <w:rFonts w:ascii="Cambria" w:hAnsi="Cambria"/>
      <w:b/>
      <w:bCs/>
      <w:color w:val="4F81BD"/>
    </w:rPr>
  </w:style>
  <w:style w:type="paragraph" w:customStyle="1" w:styleId="MMTopic3">
    <w:name w:val="MM Topic 3"/>
    <w:basedOn w:val="3"/>
    <w:link w:val="MMTopic30"/>
    <w:rsid w:val="00E148E2"/>
    <w:pPr>
      <w:keepLines/>
      <w:numPr>
        <w:ilvl w:val="2"/>
        <w:numId w:val="17"/>
      </w:numPr>
      <w:overflowPunct/>
      <w:autoSpaceDE/>
      <w:autoSpaceDN/>
      <w:adjustRightInd/>
      <w:spacing w:before="200" w:after="0" w:line="276" w:lineRule="auto"/>
    </w:pPr>
    <w:rPr>
      <w:rFonts w:eastAsiaTheme="minorHAnsi" w:cstheme="minorBidi"/>
      <w:color w:val="4F81BD"/>
      <w:sz w:val="22"/>
      <w:szCs w:val="22"/>
      <w:lang w:val="ru-RU" w:eastAsia="en-US"/>
    </w:rPr>
  </w:style>
  <w:style w:type="character" w:customStyle="1" w:styleId="MMTopic4">
    <w:name w:val="MM Topic 4 Знак"/>
    <w:link w:val="MMTopic40"/>
    <w:locked/>
    <w:rsid w:val="00E148E2"/>
    <w:rPr>
      <w:rFonts w:ascii="Cambria" w:hAnsi="Cambria"/>
      <w:b/>
      <w:bCs/>
      <w:i/>
      <w:iCs/>
      <w:color w:val="4F81BD"/>
    </w:rPr>
  </w:style>
  <w:style w:type="paragraph" w:customStyle="1" w:styleId="MMTopic40">
    <w:name w:val="MM Topic 4"/>
    <w:basedOn w:val="4"/>
    <w:link w:val="MMTopic4"/>
    <w:rsid w:val="00E148E2"/>
    <w:pPr>
      <w:keepLines/>
      <w:overflowPunct/>
      <w:autoSpaceDE/>
      <w:autoSpaceDN/>
      <w:adjustRightInd/>
      <w:spacing w:before="200" w:after="0" w:line="276" w:lineRule="auto"/>
    </w:pPr>
    <w:rPr>
      <w:rFonts w:ascii="Cambria" w:eastAsiaTheme="minorHAnsi" w:hAnsi="Cambria" w:cstheme="minorBidi"/>
      <w:i/>
      <w:iCs/>
      <w:color w:val="4F81BD"/>
      <w:sz w:val="22"/>
      <w:szCs w:val="22"/>
      <w:lang w:val="ru-RU" w:eastAsia="en-US"/>
    </w:rPr>
  </w:style>
  <w:style w:type="character" w:customStyle="1" w:styleId="FontStyle13">
    <w:name w:val="Font Style13"/>
    <w:rsid w:val="00E148E2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E148E2"/>
    <w:rPr>
      <w:rFonts w:ascii="Times New Roman" w:hAnsi="Times New Roman" w:cs="Times New Roman" w:hint="default"/>
      <w:b/>
      <w:bCs/>
      <w:sz w:val="22"/>
      <w:szCs w:val="22"/>
    </w:rPr>
  </w:style>
  <w:style w:type="paragraph" w:styleId="af2">
    <w:name w:val="Title"/>
    <w:basedOn w:val="a"/>
    <w:next w:val="a"/>
    <w:link w:val="af3"/>
    <w:qFormat/>
    <w:rsid w:val="00E148E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af3">
    <w:name w:val="Название Знак"/>
    <w:basedOn w:val="a0"/>
    <w:link w:val="af2"/>
    <w:rsid w:val="00E148E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paragraph" w:styleId="af4">
    <w:name w:val="Body Text"/>
    <w:basedOn w:val="a"/>
    <w:link w:val="af5"/>
    <w:unhideWhenUsed/>
    <w:rsid w:val="00E14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E148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Document Map"/>
    <w:basedOn w:val="a"/>
    <w:link w:val="af7"/>
    <w:uiPriority w:val="99"/>
    <w:unhideWhenUsed/>
    <w:rsid w:val="00E148E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7">
    <w:name w:val="Схема документа Знак"/>
    <w:basedOn w:val="a0"/>
    <w:link w:val="af6"/>
    <w:uiPriority w:val="99"/>
    <w:rsid w:val="00E148E2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MMTitle">
    <w:name w:val="MM Title Знак"/>
    <w:link w:val="MMTitle0"/>
    <w:locked/>
    <w:rsid w:val="00E148E2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2"/>
    <w:link w:val="MMTitle"/>
    <w:rsid w:val="00E148E2"/>
    <w:rPr>
      <w:rFonts w:eastAsiaTheme="minorHAnsi" w:cstheme="minorBidi"/>
      <w:lang w:val="ru-RU"/>
    </w:rPr>
  </w:style>
  <w:style w:type="character" w:customStyle="1" w:styleId="MMTopic10">
    <w:name w:val="MM Topic 1 Знак"/>
    <w:link w:val="MMTopic1"/>
    <w:locked/>
    <w:rsid w:val="00E148E2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MMEmpty">
    <w:name w:val="MM Empty Знак"/>
    <w:link w:val="MMEmpty0"/>
    <w:locked/>
    <w:rsid w:val="00E148E2"/>
  </w:style>
  <w:style w:type="paragraph" w:customStyle="1" w:styleId="MMEmpty0">
    <w:name w:val="MM Empty"/>
    <w:basedOn w:val="a"/>
    <w:link w:val="MMEmpty"/>
    <w:rsid w:val="00E148E2"/>
  </w:style>
  <w:style w:type="character" w:customStyle="1" w:styleId="MMTopic5">
    <w:name w:val="MM Topic 5 Знак"/>
    <w:link w:val="MMTopic50"/>
    <w:locked/>
    <w:rsid w:val="00E148E2"/>
    <w:rPr>
      <w:rFonts w:ascii="Cambria" w:hAnsi="Cambria"/>
      <w:color w:val="243F60"/>
    </w:rPr>
  </w:style>
  <w:style w:type="paragraph" w:customStyle="1" w:styleId="MMTopic50">
    <w:name w:val="MM Topic 5"/>
    <w:basedOn w:val="5"/>
    <w:link w:val="MMTopic5"/>
    <w:rsid w:val="00E148E2"/>
    <w:rPr>
      <w:rFonts w:eastAsiaTheme="minorHAnsi" w:cstheme="minorBidi"/>
      <w:lang w:val="ru-RU"/>
    </w:rPr>
  </w:style>
  <w:style w:type="character" w:customStyle="1" w:styleId="MMTopic6">
    <w:name w:val="MM Topic 6 Знак"/>
    <w:link w:val="MMTopic60"/>
    <w:locked/>
    <w:rsid w:val="00E148E2"/>
    <w:rPr>
      <w:rFonts w:ascii="Cambria" w:hAnsi="Cambria"/>
      <w:i/>
      <w:iCs/>
      <w:color w:val="243F60"/>
    </w:rPr>
  </w:style>
  <w:style w:type="paragraph" w:customStyle="1" w:styleId="MMTopic60">
    <w:name w:val="MM Topic 6"/>
    <w:basedOn w:val="6"/>
    <w:link w:val="MMTopic6"/>
    <w:rsid w:val="00E148E2"/>
    <w:rPr>
      <w:rFonts w:eastAsiaTheme="minorHAnsi" w:cstheme="minorBidi"/>
      <w:lang w:val="ru-RU"/>
    </w:rPr>
  </w:style>
  <w:style w:type="character" w:customStyle="1" w:styleId="MMTopic7">
    <w:name w:val="MM Topic 7 Знак"/>
    <w:link w:val="MMTopic70"/>
    <w:locked/>
    <w:rsid w:val="00E148E2"/>
    <w:rPr>
      <w:rFonts w:ascii="Cambria" w:hAnsi="Cambria"/>
      <w:i/>
      <w:iCs/>
      <w:color w:val="404040"/>
    </w:rPr>
  </w:style>
  <w:style w:type="paragraph" w:customStyle="1" w:styleId="MMTopic70">
    <w:name w:val="MM Topic 7"/>
    <w:basedOn w:val="7"/>
    <w:link w:val="MMTopic7"/>
    <w:rsid w:val="00E148E2"/>
    <w:rPr>
      <w:rFonts w:eastAsiaTheme="minorHAnsi" w:cstheme="minorBidi"/>
      <w:lang w:val="ru-RU"/>
    </w:rPr>
  </w:style>
  <w:style w:type="paragraph" w:customStyle="1" w:styleId="6-1">
    <w:name w:val="6-1"/>
    <w:basedOn w:val="a"/>
    <w:rsid w:val="00E1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148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E148E2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148E2"/>
    <w:pPr>
      <w:widowControl w:val="0"/>
      <w:autoSpaceDE w:val="0"/>
      <w:autoSpaceDN w:val="0"/>
      <w:adjustRightInd w:val="0"/>
      <w:spacing w:after="0" w:line="276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-10">
    <w:name w:val="6.Табл.-1уровень"/>
    <w:basedOn w:val="a"/>
    <w:rsid w:val="00E148E2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-">
    <w:name w:val="5.Табл.-шапка"/>
    <w:basedOn w:val="6-10"/>
    <w:rsid w:val="00E148E2"/>
    <w:pPr>
      <w:spacing w:before="0"/>
      <w:ind w:left="0" w:right="0" w:firstLine="0"/>
      <w:jc w:val="center"/>
    </w:pPr>
  </w:style>
  <w:style w:type="paragraph" w:customStyle="1" w:styleId="6-2">
    <w:name w:val="6.Табл.-2уровень"/>
    <w:basedOn w:val="6-10"/>
    <w:qFormat/>
    <w:rsid w:val="00E148E2"/>
    <w:pPr>
      <w:spacing w:before="0"/>
      <w:ind w:left="454"/>
    </w:pPr>
  </w:style>
  <w:style w:type="paragraph" w:customStyle="1" w:styleId="6-3">
    <w:name w:val="6.Табл.-3уровень"/>
    <w:basedOn w:val="6-10"/>
    <w:rsid w:val="00E148E2"/>
    <w:pPr>
      <w:spacing w:before="0"/>
      <w:ind w:left="624"/>
    </w:pPr>
  </w:style>
  <w:style w:type="paragraph" w:customStyle="1" w:styleId="6-">
    <w:name w:val="6.Табл.-данные"/>
    <w:basedOn w:val="6-10"/>
    <w:qFormat/>
    <w:rsid w:val="00E148E2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13">
    <w:name w:val="1.Текст"/>
    <w:rsid w:val="00E148E2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3.Подзаголовок 1"/>
    <w:basedOn w:val="a"/>
    <w:next w:val="13"/>
    <w:rsid w:val="00E148E2"/>
    <w:pPr>
      <w:keepNext/>
      <w:keepLines/>
      <w:widowControl w:val="0"/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">
    <w:name w:val="8.Сноска Знак"/>
    <w:link w:val="80"/>
    <w:locked/>
    <w:rsid w:val="00E148E2"/>
    <w:rPr>
      <w:i/>
    </w:rPr>
  </w:style>
  <w:style w:type="paragraph" w:customStyle="1" w:styleId="80">
    <w:name w:val="8.Сноска"/>
    <w:basedOn w:val="6-10"/>
    <w:next w:val="13"/>
    <w:link w:val="8"/>
    <w:qFormat/>
    <w:rsid w:val="00E148E2"/>
    <w:pPr>
      <w:spacing w:before="60"/>
      <w:ind w:left="0" w:right="0" w:firstLine="0"/>
      <w:jc w:val="both"/>
    </w:pPr>
    <w:rPr>
      <w:rFonts w:asciiTheme="minorHAnsi" w:eastAsiaTheme="minorHAnsi" w:hAnsiTheme="minorHAnsi" w:cstheme="minorBidi"/>
      <w:i/>
      <w:szCs w:val="22"/>
      <w:lang w:eastAsia="en-US"/>
    </w:rPr>
  </w:style>
  <w:style w:type="paragraph" w:customStyle="1" w:styleId="41">
    <w:name w:val="4.Пояснение к таблице"/>
    <w:basedOn w:val="6-10"/>
    <w:next w:val="5-"/>
    <w:rsid w:val="00E148E2"/>
    <w:pPr>
      <w:suppressAutoHyphens/>
      <w:spacing w:before="60" w:after="60"/>
      <w:ind w:left="0" w:firstLine="0"/>
      <w:jc w:val="right"/>
    </w:pPr>
  </w:style>
  <w:style w:type="character" w:customStyle="1" w:styleId="FontStyle12">
    <w:name w:val="Font Style12"/>
    <w:rsid w:val="00E148E2"/>
    <w:rPr>
      <w:rFonts w:ascii="Times New Roman" w:hAnsi="Times New Roman" w:cs="Times New Roman" w:hint="default"/>
      <w:sz w:val="22"/>
      <w:szCs w:val="22"/>
    </w:rPr>
  </w:style>
  <w:style w:type="table" w:customStyle="1" w:styleId="111">
    <w:name w:val="Сетка таблицы11"/>
    <w:basedOn w:val="a1"/>
    <w:next w:val="a8"/>
    <w:uiPriority w:val="59"/>
    <w:rsid w:val="00E148E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A2"/>
  </w:style>
  <w:style w:type="paragraph" w:styleId="1">
    <w:name w:val="heading 1"/>
    <w:basedOn w:val="a"/>
    <w:next w:val="a"/>
    <w:link w:val="10"/>
    <w:uiPriority w:val="9"/>
    <w:qFormat/>
    <w:rsid w:val="00E148E2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8E2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8E2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8E2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8E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48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8E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DFF"/>
    <w:pPr>
      <w:spacing w:after="0" w:line="240" w:lineRule="auto"/>
    </w:pPr>
  </w:style>
  <w:style w:type="paragraph" w:styleId="21">
    <w:name w:val="Body Text 2"/>
    <w:basedOn w:val="a"/>
    <w:link w:val="22"/>
    <w:rsid w:val="00863E9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63E92"/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B79BF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D4256B"/>
  </w:style>
  <w:style w:type="paragraph" w:styleId="31">
    <w:name w:val="Body Text 3"/>
    <w:basedOn w:val="a"/>
    <w:link w:val="32"/>
    <w:unhideWhenUsed/>
    <w:rsid w:val="00E46C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46C6F"/>
    <w:rPr>
      <w:sz w:val="16"/>
      <w:szCs w:val="16"/>
    </w:rPr>
  </w:style>
  <w:style w:type="paragraph" w:customStyle="1" w:styleId="ConsPlusNormal">
    <w:name w:val="ConsPlusNormal"/>
    <w:rsid w:val="00E46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835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unhideWhenUsed/>
    <w:rsid w:val="00AF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F06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48E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148E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148E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E148E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E148E2"/>
    <w:rPr>
      <w:rFonts w:ascii="Cambria" w:eastAsia="Times New Roman" w:hAnsi="Cambria" w:cs="Times New Roman"/>
      <w:color w:val="243F60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E148E2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70">
    <w:name w:val="Заголовок 7 Знак"/>
    <w:basedOn w:val="a0"/>
    <w:link w:val="7"/>
    <w:uiPriority w:val="9"/>
    <w:semiHidden/>
    <w:rsid w:val="00E148E2"/>
    <w:rPr>
      <w:rFonts w:ascii="Cambria" w:eastAsia="Times New Roman" w:hAnsi="Cambria" w:cs="Times New Roman"/>
      <w:i/>
      <w:iCs/>
      <w:color w:val="40404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E148E2"/>
  </w:style>
  <w:style w:type="paragraph" w:customStyle="1" w:styleId="ConsPlusNonformat">
    <w:name w:val="ConsPlusNonformat"/>
    <w:uiPriority w:val="99"/>
    <w:rsid w:val="00E14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148E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8">
    <w:name w:val="Table Grid"/>
    <w:basedOn w:val="a1"/>
    <w:uiPriority w:val="59"/>
    <w:rsid w:val="00E14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nhideWhenUsed/>
    <w:rsid w:val="00E148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148E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rsid w:val="00E148E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E148E2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ab">
    <w:name w:val="page number"/>
    <w:rsid w:val="00E148E2"/>
  </w:style>
  <w:style w:type="paragraph" w:customStyle="1" w:styleId="ac">
    <w:name w:val="Знак"/>
    <w:basedOn w:val="a"/>
    <w:rsid w:val="00E148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7">
    <w:name w:val="rvts7"/>
    <w:rsid w:val="00E148E2"/>
  </w:style>
  <w:style w:type="paragraph" w:styleId="ad">
    <w:name w:val="header"/>
    <w:basedOn w:val="a"/>
    <w:link w:val="ae"/>
    <w:unhideWhenUsed/>
    <w:rsid w:val="00E148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E148E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E148E2"/>
  </w:style>
  <w:style w:type="paragraph" w:customStyle="1" w:styleId="af">
    <w:name w:val="Знак"/>
    <w:basedOn w:val="a"/>
    <w:rsid w:val="00E148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rsid w:val="00E148E2"/>
    <w:rPr>
      <w:color w:val="0000FF"/>
      <w:u w:val="single"/>
    </w:rPr>
  </w:style>
  <w:style w:type="paragraph" w:customStyle="1" w:styleId="ConsPlusTitle">
    <w:name w:val="ConsPlusTitle"/>
    <w:uiPriority w:val="99"/>
    <w:rsid w:val="00E14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E148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nhideWhenUsed/>
    <w:rsid w:val="00E148E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E148E2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148E2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MMTopic1">
    <w:name w:val="MM Topic 1"/>
    <w:basedOn w:val="1"/>
    <w:link w:val="MMTopic10"/>
    <w:rsid w:val="00E148E2"/>
    <w:pPr>
      <w:keepLines/>
      <w:numPr>
        <w:numId w:val="17"/>
      </w:numPr>
      <w:tabs>
        <w:tab w:val="num" w:pos="360"/>
      </w:tabs>
      <w:overflowPunct/>
      <w:autoSpaceDE/>
      <w:autoSpaceDN/>
      <w:adjustRightInd/>
      <w:spacing w:before="480" w:after="0" w:line="276" w:lineRule="auto"/>
      <w:ind w:left="1068" w:hanging="360"/>
    </w:pPr>
    <w:rPr>
      <w:color w:val="365F91"/>
      <w:kern w:val="0"/>
      <w:sz w:val="28"/>
      <w:szCs w:val="28"/>
      <w:lang w:eastAsia="en-US"/>
    </w:rPr>
  </w:style>
  <w:style w:type="character" w:customStyle="1" w:styleId="MMTopic20">
    <w:name w:val="MM Topic 2 Знак"/>
    <w:link w:val="MMTopic2"/>
    <w:locked/>
    <w:rsid w:val="00E148E2"/>
    <w:rPr>
      <w:rFonts w:ascii="Cambria" w:hAnsi="Cambria"/>
      <w:b/>
      <w:bCs/>
      <w:color w:val="4F81BD"/>
      <w:sz w:val="26"/>
      <w:szCs w:val="26"/>
    </w:rPr>
  </w:style>
  <w:style w:type="paragraph" w:customStyle="1" w:styleId="MMTopic2">
    <w:name w:val="MM Topic 2"/>
    <w:basedOn w:val="2"/>
    <w:link w:val="MMTopic20"/>
    <w:rsid w:val="00E148E2"/>
    <w:pPr>
      <w:keepLines/>
      <w:numPr>
        <w:ilvl w:val="1"/>
        <w:numId w:val="17"/>
      </w:numPr>
      <w:overflowPunct/>
      <w:autoSpaceDE/>
      <w:autoSpaceDN/>
      <w:adjustRightInd/>
      <w:spacing w:before="200" w:after="0" w:line="276" w:lineRule="auto"/>
    </w:pPr>
    <w:rPr>
      <w:rFonts w:eastAsiaTheme="minorHAnsi" w:cstheme="minorBidi"/>
      <w:i w:val="0"/>
      <w:iCs w:val="0"/>
      <w:color w:val="4F81BD"/>
      <w:sz w:val="26"/>
      <w:szCs w:val="26"/>
      <w:lang w:val="ru-RU" w:eastAsia="en-US"/>
    </w:rPr>
  </w:style>
  <w:style w:type="character" w:customStyle="1" w:styleId="MMTopic30">
    <w:name w:val="MM Topic 3 Знак"/>
    <w:link w:val="MMTopic3"/>
    <w:locked/>
    <w:rsid w:val="00E148E2"/>
    <w:rPr>
      <w:rFonts w:ascii="Cambria" w:hAnsi="Cambria"/>
      <w:b/>
      <w:bCs/>
      <w:color w:val="4F81BD"/>
    </w:rPr>
  </w:style>
  <w:style w:type="paragraph" w:customStyle="1" w:styleId="MMTopic3">
    <w:name w:val="MM Topic 3"/>
    <w:basedOn w:val="3"/>
    <w:link w:val="MMTopic30"/>
    <w:rsid w:val="00E148E2"/>
    <w:pPr>
      <w:keepLines/>
      <w:numPr>
        <w:ilvl w:val="2"/>
        <w:numId w:val="17"/>
      </w:numPr>
      <w:overflowPunct/>
      <w:autoSpaceDE/>
      <w:autoSpaceDN/>
      <w:adjustRightInd/>
      <w:spacing w:before="200" w:after="0" w:line="276" w:lineRule="auto"/>
    </w:pPr>
    <w:rPr>
      <w:rFonts w:eastAsiaTheme="minorHAnsi" w:cstheme="minorBidi"/>
      <w:color w:val="4F81BD"/>
      <w:sz w:val="22"/>
      <w:szCs w:val="22"/>
      <w:lang w:val="ru-RU" w:eastAsia="en-US"/>
    </w:rPr>
  </w:style>
  <w:style w:type="character" w:customStyle="1" w:styleId="MMTopic4">
    <w:name w:val="MM Topic 4 Знак"/>
    <w:link w:val="MMTopic40"/>
    <w:locked/>
    <w:rsid w:val="00E148E2"/>
    <w:rPr>
      <w:rFonts w:ascii="Cambria" w:hAnsi="Cambria"/>
      <w:b/>
      <w:bCs/>
      <w:i/>
      <w:iCs/>
      <w:color w:val="4F81BD"/>
    </w:rPr>
  </w:style>
  <w:style w:type="paragraph" w:customStyle="1" w:styleId="MMTopic40">
    <w:name w:val="MM Topic 4"/>
    <w:basedOn w:val="4"/>
    <w:link w:val="MMTopic4"/>
    <w:rsid w:val="00E148E2"/>
    <w:pPr>
      <w:keepLines/>
      <w:overflowPunct/>
      <w:autoSpaceDE/>
      <w:autoSpaceDN/>
      <w:adjustRightInd/>
      <w:spacing w:before="200" w:after="0" w:line="276" w:lineRule="auto"/>
    </w:pPr>
    <w:rPr>
      <w:rFonts w:ascii="Cambria" w:eastAsiaTheme="minorHAnsi" w:hAnsi="Cambria" w:cstheme="minorBidi"/>
      <w:i/>
      <w:iCs/>
      <w:color w:val="4F81BD"/>
      <w:sz w:val="22"/>
      <w:szCs w:val="22"/>
      <w:lang w:val="ru-RU" w:eastAsia="en-US"/>
    </w:rPr>
  </w:style>
  <w:style w:type="character" w:customStyle="1" w:styleId="FontStyle13">
    <w:name w:val="Font Style13"/>
    <w:rsid w:val="00E148E2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E148E2"/>
    <w:rPr>
      <w:rFonts w:ascii="Times New Roman" w:hAnsi="Times New Roman" w:cs="Times New Roman" w:hint="default"/>
      <w:b/>
      <w:bCs/>
      <w:sz w:val="22"/>
      <w:szCs w:val="22"/>
    </w:rPr>
  </w:style>
  <w:style w:type="paragraph" w:styleId="af2">
    <w:name w:val="Title"/>
    <w:basedOn w:val="a"/>
    <w:next w:val="a"/>
    <w:link w:val="af3"/>
    <w:qFormat/>
    <w:rsid w:val="00E148E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af3">
    <w:name w:val="Название Знак"/>
    <w:basedOn w:val="a0"/>
    <w:link w:val="af2"/>
    <w:rsid w:val="00E148E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paragraph" w:styleId="af4">
    <w:name w:val="Body Text"/>
    <w:basedOn w:val="a"/>
    <w:link w:val="af5"/>
    <w:unhideWhenUsed/>
    <w:rsid w:val="00E14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E148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Document Map"/>
    <w:basedOn w:val="a"/>
    <w:link w:val="af7"/>
    <w:uiPriority w:val="99"/>
    <w:unhideWhenUsed/>
    <w:rsid w:val="00E148E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7">
    <w:name w:val="Схема документа Знак"/>
    <w:basedOn w:val="a0"/>
    <w:link w:val="af6"/>
    <w:uiPriority w:val="99"/>
    <w:rsid w:val="00E148E2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MMTitle">
    <w:name w:val="MM Title Знак"/>
    <w:link w:val="MMTitle0"/>
    <w:locked/>
    <w:rsid w:val="00E148E2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2"/>
    <w:link w:val="MMTitle"/>
    <w:rsid w:val="00E148E2"/>
    <w:rPr>
      <w:rFonts w:eastAsiaTheme="minorHAnsi" w:cstheme="minorBidi"/>
      <w:lang w:val="ru-RU"/>
    </w:rPr>
  </w:style>
  <w:style w:type="character" w:customStyle="1" w:styleId="MMTopic10">
    <w:name w:val="MM Topic 1 Знак"/>
    <w:link w:val="MMTopic1"/>
    <w:locked/>
    <w:rsid w:val="00E148E2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MMEmpty">
    <w:name w:val="MM Empty Знак"/>
    <w:link w:val="MMEmpty0"/>
    <w:locked/>
    <w:rsid w:val="00E148E2"/>
  </w:style>
  <w:style w:type="paragraph" w:customStyle="1" w:styleId="MMEmpty0">
    <w:name w:val="MM Empty"/>
    <w:basedOn w:val="a"/>
    <w:link w:val="MMEmpty"/>
    <w:rsid w:val="00E148E2"/>
  </w:style>
  <w:style w:type="character" w:customStyle="1" w:styleId="MMTopic5">
    <w:name w:val="MM Topic 5 Знак"/>
    <w:link w:val="MMTopic50"/>
    <w:locked/>
    <w:rsid w:val="00E148E2"/>
    <w:rPr>
      <w:rFonts w:ascii="Cambria" w:hAnsi="Cambria"/>
      <w:color w:val="243F60"/>
    </w:rPr>
  </w:style>
  <w:style w:type="paragraph" w:customStyle="1" w:styleId="MMTopic50">
    <w:name w:val="MM Topic 5"/>
    <w:basedOn w:val="5"/>
    <w:link w:val="MMTopic5"/>
    <w:rsid w:val="00E148E2"/>
    <w:rPr>
      <w:rFonts w:eastAsiaTheme="minorHAnsi" w:cstheme="minorBidi"/>
      <w:lang w:val="ru-RU"/>
    </w:rPr>
  </w:style>
  <w:style w:type="character" w:customStyle="1" w:styleId="MMTopic6">
    <w:name w:val="MM Topic 6 Знак"/>
    <w:link w:val="MMTopic60"/>
    <w:locked/>
    <w:rsid w:val="00E148E2"/>
    <w:rPr>
      <w:rFonts w:ascii="Cambria" w:hAnsi="Cambria"/>
      <w:i/>
      <w:iCs/>
      <w:color w:val="243F60"/>
    </w:rPr>
  </w:style>
  <w:style w:type="paragraph" w:customStyle="1" w:styleId="MMTopic60">
    <w:name w:val="MM Topic 6"/>
    <w:basedOn w:val="6"/>
    <w:link w:val="MMTopic6"/>
    <w:rsid w:val="00E148E2"/>
    <w:rPr>
      <w:rFonts w:eastAsiaTheme="minorHAnsi" w:cstheme="minorBidi"/>
      <w:lang w:val="ru-RU"/>
    </w:rPr>
  </w:style>
  <w:style w:type="character" w:customStyle="1" w:styleId="MMTopic7">
    <w:name w:val="MM Topic 7 Знак"/>
    <w:link w:val="MMTopic70"/>
    <w:locked/>
    <w:rsid w:val="00E148E2"/>
    <w:rPr>
      <w:rFonts w:ascii="Cambria" w:hAnsi="Cambria"/>
      <w:i/>
      <w:iCs/>
      <w:color w:val="404040"/>
    </w:rPr>
  </w:style>
  <w:style w:type="paragraph" w:customStyle="1" w:styleId="MMTopic70">
    <w:name w:val="MM Topic 7"/>
    <w:basedOn w:val="7"/>
    <w:link w:val="MMTopic7"/>
    <w:rsid w:val="00E148E2"/>
    <w:rPr>
      <w:rFonts w:eastAsiaTheme="minorHAnsi" w:cstheme="minorBidi"/>
      <w:lang w:val="ru-RU"/>
    </w:rPr>
  </w:style>
  <w:style w:type="paragraph" w:customStyle="1" w:styleId="6-1">
    <w:name w:val="6-1"/>
    <w:basedOn w:val="a"/>
    <w:rsid w:val="00E1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148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E148E2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148E2"/>
    <w:pPr>
      <w:widowControl w:val="0"/>
      <w:autoSpaceDE w:val="0"/>
      <w:autoSpaceDN w:val="0"/>
      <w:adjustRightInd w:val="0"/>
      <w:spacing w:after="0" w:line="276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-10">
    <w:name w:val="6.Табл.-1уровень"/>
    <w:basedOn w:val="a"/>
    <w:rsid w:val="00E148E2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-">
    <w:name w:val="5.Табл.-шапка"/>
    <w:basedOn w:val="6-10"/>
    <w:rsid w:val="00E148E2"/>
    <w:pPr>
      <w:spacing w:before="0"/>
      <w:ind w:left="0" w:right="0" w:firstLine="0"/>
      <w:jc w:val="center"/>
    </w:pPr>
  </w:style>
  <w:style w:type="paragraph" w:customStyle="1" w:styleId="6-2">
    <w:name w:val="6.Табл.-2уровень"/>
    <w:basedOn w:val="6-10"/>
    <w:qFormat/>
    <w:rsid w:val="00E148E2"/>
    <w:pPr>
      <w:spacing w:before="0"/>
      <w:ind w:left="454"/>
    </w:pPr>
  </w:style>
  <w:style w:type="paragraph" w:customStyle="1" w:styleId="6-3">
    <w:name w:val="6.Табл.-3уровень"/>
    <w:basedOn w:val="6-10"/>
    <w:rsid w:val="00E148E2"/>
    <w:pPr>
      <w:spacing w:before="0"/>
      <w:ind w:left="624"/>
    </w:pPr>
  </w:style>
  <w:style w:type="paragraph" w:customStyle="1" w:styleId="6-">
    <w:name w:val="6.Табл.-данные"/>
    <w:basedOn w:val="6-10"/>
    <w:qFormat/>
    <w:rsid w:val="00E148E2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13">
    <w:name w:val="1.Текст"/>
    <w:rsid w:val="00E148E2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3.Подзаголовок 1"/>
    <w:basedOn w:val="a"/>
    <w:next w:val="13"/>
    <w:rsid w:val="00E148E2"/>
    <w:pPr>
      <w:keepNext/>
      <w:keepLines/>
      <w:widowControl w:val="0"/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">
    <w:name w:val="8.Сноска Знак"/>
    <w:link w:val="80"/>
    <w:locked/>
    <w:rsid w:val="00E148E2"/>
    <w:rPr>
      <w:i/>
    </w:rPr>
  </w:style>
  <w:style w:type="paragraph" w:customStyle="1" w:styleId="80">
    <w:name w:val="8.Сноска"/>
    <w:basedOn w:val="6-10"/>
    <w:next w:val="13"/>
    <w:link w:val="8"/>
    <w:qFormat/>
    <w:rsid w:val="00E148E2"/>
    <w:pPr>
      <w:spacing w:before="60"/>
      <w:ind w:left="0" w:right="0" w:firstLine="0"/>
      <w:jc w:val="both"/>
    </w:pPr>
    <w:rPr>
      <w:rFonts w:asciiTheme="minorHAnsi" w:eastAsiaTheme="minorHAnsi" w:hAnsiTheme="minorHAnsi" w:cstheme="minorBidi"/>
      <w:i/>
      <w:szCs w:val="22"/>
      <w:lang w:eastAsia="en-US"/>
    </w:rPr>
  </w:style>
  <w:style w:type="paragraph" w:customStyle="1" w:styleId="41">
    <w:name w:val="4.Пояснение к таблице"/>
    <w:basedOn w:val="6-10"/>
    <w:next w:val="5-"/>
    <w:rsid w:val="00E148E2"/>
    <w:pPr>
      <w:suppressAutoHyphens/>
      <w:spacing w:before="60" w:after="60"/>
      <w:ind w:left="0" w:firstLine="0"/>
      <w:jc w:val="right"/>
    </w:pPr>
  </w:style>
  <w:style w:type="character" w:customStyle="1" w:styleId="FontStyle12">
    <w:name w:val="Font Style12"/>
    <w:rsid w:val="00E148E2"/>
    <w:rPr>
      <w:rFonts w:ascii="Times New Roman" w:hAnsi="Times New Roman" w:cs="Times New Roman" w:hint="default"/>
      <w:sz w:val="22"/>
      <w:szCs w:val="22"/>
    </w:rPr>
  </w:style>
  <w:style w:type="table" w:customStyle="1" w:styleId="111">
    <w:name w:val="Сетка таблицы11"/>
    <w:basedOn w:val="a1"/>
    <w:next w:val="a8"/>
    <w:uiPriority w:val="59"/>
    <w:rsid w:val="00E148E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ШирокаяО</dc:creator>
  <cp:keywords/>
  <dc:description/>
  <cp:lastModifiedBy>Широкая ОА</cp:lastModifiedBy>
  <cp:revision>974</cp:revision>
  <cp:lastPrinted>2017-11-08T14:27:00Z</cp:lastPrinted>
  <dcterms:created xsi:type="dcterms:W3CDTF">2014-10-21T11:34:00Z</dcterms:created>
  <dcterms:modified xsi:type="dcterms:W3CDTF">2017-11-08T14:28:00Z</dcterms:modified>
</cp:coreProperties>
</file>